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AE1E" w14:textId="77777777" w:rsidR="00484A3C" w:rsidRPr="00484A3C" w:rsidRDefault="00DB1AE8" w:rsidP="00484A3C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  <w:r w:rsidRPr="00484A3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ED0FE0" wp14:editId="2B86BA2D">
            <wp:simplePos x="0" y="0"/>
            <wp:positionH relativeFrom="column">
              <wp:posOffset>2767965</wp:posOffset>
            </wp:positionH>
            <wp:positionV relativeFrom="paragraph">
              <wp:posOffset>-462915</wp:posOffset>
            </wp:positionV>
            <wp:extent cx="476250" cy="466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776D52" w14:textId="77777777" w:rsidR="00484A3C" w:rsidRPr="00484A3C" w:rsidRDefault="00484A3C" w:rsidP="00DB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A3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07A9B404" w14:textId="77777777" w:rsid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146BAD09" w14:textId="77777777" w:rsidR="00484A3C" w:rsidRP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14:paraId="01D9F2DD" w14:textId="77777777" w:rsidR="00484A3C" w:rsidRPr="00DB1AE8" w:rsidRDefault="00484A3C" w:rsidP="00DB1A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AE8">
        <w:rPr>
          <w:rFonts w:ascii="Times New Roman" w:hAnsi="Times New Roman" w:cs="Times New Roman"/>
          <w:sz w:val="24"/>
          <w:szCs w:val="24"/>
        </w:rPr>
        <w:t>(ФГБОУ ВО «РГГУ»)</w:t>
      </w:r>
    </w:p>
    <w:p w14:paraId="2146AB6E" w14:textId="77777777" w:rsidR="00484A3C" w:rsidRDefault="00484A3C" w:rsidP="00484A3C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B55B5" w14:textId="4C842039" w:rsidR="004F2EC1" w:rsidRPr="00484A3C" w:rsidRDefault="004F2EC1" w:rsidP="00484A3C">
      <w:pPr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3C">
        <w:rPr>
          <w:rFonts w:ascii="Times New Roman" w:hAnsi="Times New Roman" w:cs="Times New Roman"/>
          <w:b/>
          <w:sz w:val="24"/>
          <w:szCs w:val="24"/>
        </w:rPr>
        <w:t xml:space="preserve">Аннотации дисциплин образовательной программы высшего образования </w:t>
      </w:r>
      <w:r w:rsidRPr="00484A3C">
        <w:rPr>
          <w:rFonts w:ascii="Times New Roman" w:hAnsi="Times New Roman" w:cs="Times New Roman"/>
          <w:b/>
          <w:sz w:val="24"/>
          <w:szCs w:val="24"/>
        </w:rPr>
        <w:br/>
        <w:t xml:space="preserve">по направлению подготовки </w:t>
      </w:r>
      <w:r w:rsidR="00466148">
        <w:rPr>
          <w:rFonts w:ascii="Times New Roman" w:hAnsi="Times New Roman" w:cs="Times New Roman"/>
          <w:b/>
          <w:sz w:val="24"/>
          <w:szCs w:val="24"/>
        </w:rPr>
        <w:t>40</w:t>
      </w:r>
      <w:r w:rsidRPr="00466148">
        <w:rPr>
          <w:rFonts w:ascii="Times New Roman" w:hAnsi="Times New Roman" w:cs="Times New Roman"/>
          <w:b/>
          <w:sz w:val="24"/>
          <w:szCs w:val="24"/>
        </w:rPr>
        <w:t>.0</w:t>
      </w:r>
      <w:r w:rsidR="00466148">
        <w:rPr>
          <w:rFonts w:ascii="Times New Roman" w:hAnsi="Times New Roman" w:cs="Times New Roman"/>
          <w:b/>
          <w:sz w:val="24"/>
          <w:szCs w:val="24"/>
        </w:rPr>
        <w:t>4</w:t>
      </w:r>
      <w:r w:rsidRPr="00466148">
        <w:rPr>
          <w:rFonts w:ascii="Times New Roman" w:hAnsi="Times New Roman" w:cs="Times New Roman"/>
          <w:b/>
          <w:sz w:val="24"/>
          <w:szCs w:val="24"/>
        </w:rPr>
        <w:t>.0</w:t>
      </w:r>
      <w:r w:rsidR="00466148">
        <w:rPr>
          <w:rFonts w:ascii="Times New Roman" w:hAnsi="Times New Roman" w:cs="Times New Roman"/>
          <w:b/>
          <w:sz w:val="24"/>
          <w:szCs w:val="24"/>
        </w:rPr>
        <w:t>1</w:t>
      </w:r>
      <w:r w:rsidRPr="00466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148">
        <w:rPr>
          <w:rFonts w:ascii="Times New Roman" w:hAnsi="Times New Roman" w:cs="Times New Roman"/>
          <w:b/>
          <w:sz w:val="24"/>
          <w:szCs w:val="24"/>
        </w:rPr>
        <w:t>Юриспруденция</w:t>
      </w:r>
      <w:r w:rsidRPr="004661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6148">
        <w:rPr>
          <w:rFonts w:ascii="Times New Roman" w:hAnsi="Times New Roman" w:cs="Times New Roman"/>
          <w:b/>
          <w:sz w:val="24"/>
          <w:szCs w:val="24"/>
        </w:rPr>
        <w:t>Магистратура</w:t>
      </w:r>
      <w:r w:rsidR="00D14B1E" w:rsidRPr="00466148">
        <w:rPr>
          <w:rFonts w:ascii="Times New Roman" w:hAnsi="Times New Roman" w:cs="Times New Roman"/>
          <w:b/>
          <w:sz w:val="24"/>
          <w:szCs w:val="24"/>
        </w:rPr>
        <w:br/>
      </w:r>
      <w:r w:rsidRPr="00466148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  <w:r w:rsidR="00DB1AE8" w:rsidRPr="00466148">
        <w:rPr>
          <w:rFonts w:ascii="Times New Roman" w:hAnsi="Times New Roman" w:cs="Times New Roman"/>
          <w:b/>
          <w:sz w:val="24"/>
          <w:szCs w:val="24"/>
        </w:rPr>
        <w:t>«</w:t>
      </w:r>
      <w:r w:rsidR="00466148">
        <w:rPr>
          <w:rFonts w:ascii="Times New Roman" w:hAnsi="Times New Roman" w:cs="Times New Roman"/>
          <w:b/>
          <w:sz w:val="24"/>
          <w:szCs w:val="24"/>
        </w:rPr>
        <w:t>Правовое сопровождение предпринимательской деятельности</w:t>
      </w:r>
      <w:r w:rsidR="00DB1AE8" w:rsidRPr="00466148">
        <w:rPr>
          <w:rFonts w:ascii="Times New Roman" w:hAnsi="Times New Roman" w:cs="Times New Roman"/>
          <w:b/>
          <w:sz w:val="24"/>
          <w:szCs w:val="24"/>
        </w:rPr>
        <w:t>»</w:t>
      </w:r>
    </w:p>
    <w:p w14:paraId="2C83DAD2" w14:textId="77777777" w:rsidR="004F2EC1" w:rsidRPr="00484A3C" w:rsidRDefault="004F2EC1" w:rsidP="00484A3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E6A80" w14:textId="1F81D446" w:rsidR="00DA3746" w:rsidRPr="00484A3C" w:rsidRDefault="00466148" w:rsidP="00484A3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148">
        <w:rPr>
          <w:rFonts w:ascii="Times New Roman" w:hAnsi="Times New Roman" w:cs="Times New Roman"/>
          <w:b/>
          <w:sz w:val="24"/>
          <w:szCs w:val="24"/>
        </w:rPr>
        <w:t>«Организация претензионно-исковой работы при защите прав субъектами предпринимательской деятельности»</w:t>
      </w:r>
    </w:p>
    <w:p w14:paraId="7BF8A3E3" w14:textId="15C2C672" w:rsidR="002C7C8A" w:rsidRDefault="00A83875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34">
        <w:rPr>
          <w:rFonts w:ascii="Times New Roman" w:hAnsi="Times New Roman" w:cs="Times New Roman"/>
          <w:b/>
          <w:bCs/>
          <w:sz w:val="24"/>
          <w:szCs w:val="24"/>
        </w:rPr>
        <w:t>Цель дисциплины:</w:t>
      </w:r>
      <w:r w:rsidRPr="00484A3C">
        <w:rPr>
          <w:rFonts w:ascii="Times New Roman" w:hAnsi="Times New Roman" w:cs="Times New Roman"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формирование у студентов комплекса профессиональных компетенций, предусмотренных основной образовательной программой высшего профессионального образования по направлению подготовки 40.04.01 «Юриспруденция» для дисциплины «Организация претензионно-исковой работы при защите прав субъектами предпринимательской деятельности» с тем, чтобы планируемые результаты обучения (знания, умения и навыки) соответствовали содержанию каждой компетенции</w:t>
      </w:r>
      <w:r w:rsidR="00466148">
        <w:rPr>
          <w:rFonts w:ascii="Times New Roman" w:hAnsi="Times New Roman" w:cs="Times New Roman"/>
          <w:sz w:val="24"/>
          <w:szCs w:val="24"/>
        </w:rPr>
        <w:t>.</w:t>
      </w:r>
    </w:p>
    <w:p w14:paraId="0CB4312E" w14:textId="6F270269" w:rsidR="00A83875" w:rsidRPr="00484A3C" w:rsidRDefault="00A83875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34">
        <w:rPr>
          <w:rFonts w:ascii="Times New Roman" w:hAnsi="Times New Roman" w:cs="Times New Roman"/>
          <w:b/>
          <w:bCs/>
          <w:sz w:val="24"/>
          <w:szCs w:val="24"/>
        </w:rPr>
        <w:t>Задачи дисциплины:</w:t>
      </w:r>
      <w:r w:rsidR="00466148">
        <w:rPr>
          <w:rFonts w:ascii="Times New Roman" w:hAnsi="Times New Roman" w:cs="Times New Roman"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изучить основные теоретические положения о претензионно-исковой работе и роли юридической службы при ее организации и осуществлении в сфере предпринимательства; проанализировать источники, регулирующие  претензионно-исковую работу в сфере предпринимательства и овладеть умениями и навыками поиска, систематизации и комплексного анализа соответствующих нормативно-правовых документов; формирование системных знаний в области организации юридической службой претензионно-исковой работы и защиты прав и законных интересов предпринимателей; научить студентов свободно оперировать юридическими понятиями и категориями в области претензионно-исковой работы в сфере предпринимательства; научить студентов анализировать и решать юридические проблемы при организации и ведении претензионно-исковой работы.</w:t>
      </w:r>
    </w:p>
    <w:p w14:paraId="77CF72F8" w14:textId="77777777" w:rsidR="00F42E43" w:rsidRDefault="00F42E43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7A9C50" w14:textId="77777777" w:rsidR="00A83875" w:rsidRPr="00484A3C" w:rsidRDefault="00A83875" w:rsidP="00484A3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A3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7178437" w14:textId="1EC3D6BB" w:rsidR="00466148" w:rsidRDefault="00A83875" w:rsidP="002C7C8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F28">
        <w:rPr>
          <w:rFonts w:ascii="Times New Roman" w:hAnsi="Times New Roman" w:cs="Times New Roman"/>
          <w:i/>
          <w:sz w:val="24"/>
          <w:szCs w:val="24"/>
        </w:rPr>
        <w:t>Знать:</w:t>
      </w:r>
      <w:r w:rsidR="00B84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основные положения претензионно-исковой работы при защите прав субъектами предпринимательской деятельности</w:t>
      </w:r>
      <w:r w:rsidR="00466148">
        <w:rPr>
          <w:rFonts w:ascii="Times New Roman" w:hAnsi="Times New Roman" w:cs="Times New Roman"/>
          <w:sz w:val="24"/>
          <w:szCs w:val="24"/>
        </w:rPr>
        <w:t>;</w:t>
      </w:r>
      <w:r w:rsidR="00B84D34">
        <w:rPr>
          <w:rFonts w:ascii="Times New Roman" w:hAnsi="Times New Roman" w:cs="Times New Roman"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сущность, содержание важнейших понятий, категорий институтов этой дисциплины; иметь представление о единстве и дифференциации правового регулирования в данной области</w:t>
      </w:r>
      <w:r w:rsidR="00466148">
        <w:rPr>
          <w:rFonts w:ascii="Times New Roman" w:hAnsi="Times New Roman" w:cs="Times New Roman"/>
          <w:sz w:val="24"/>
          <w:szCs w:val="24"/>
        </w:rPr>
        <w:t>.</w:t>
      </w:r>
    </w:p>
    <w:p w14:paraId="2BE5018C" w14:textId="24BF654A" w:rsidR="00466148" w:rsidRPr="00484A3C" w:rsidRDefault="00A83875" w:rsidP="002C7C8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F28">
        <w:rPr>
          <w:rFonts w:ascii="Times New Roman" w:hAnsi="Times New Roman" w:cs="Times New Roman"/>
          <w:i/>
          <w:sz w:val="24"/>
          <w:szCs w:val="24"/>
        </w:rPr>
        <w:t>Уметь:</w:t>
      </w:r>
      <w:r w:rsidR="00B84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оперировать юридическими понятиями и категориями</w:t>
      </w:r>
      <w:r w:rsidR="00466148">
        <w:rPr>
          <w:rFonts w:ascii="Times New Roman" w:hAnsi="Times New Roman" w:cs="Times New Roman"/>
          <w:sz w:val="24"/>
          <w:szCs w:val="24"/>
        </w:rPr>
        <w:t>;</w:t>
      </w:r>
      <w:r w:rsidR="00B84D34">
        <w:rPr>
          <w:rFonts w:ascii="Times New Roman" w:hAnsi="Times New Roman" w:cs="Times New Roman"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организации претензионно-исковой работы при защите прав субъектами предпринимательской деятельности и понимать причины его изменения</w:t>
      </w:r>
      <w:r w:rsidR="00466148">
        <w:rPr>
          <w:rFonts w:ascii="Times New Roman" w:hAnsi="Times New Roman" w:cs="Times New Roman"/>
          <w:sz w:val="24"/>
          <w:szCs w:val="24"/>
        </w:rPr>
        <w:t>;</w:t>
      </w:r>
      <w:r w:rsidR="00B84D34">
        <w:rPr>
          <w:rFonts w:ascii="Times New Roman" w:hAnsi="Times New Roman" w:cs="Times New Roman"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ориентироваться в разнообразных проявлениях юридической практики по вопросам применения законодательства о правовой работе в сфере предпринимательства</w:t>
      </w:r>
      <w:r w:rsidR="00466148">
        <w:rPr>
          <w:rFonts w:ascii="Times New Roman" w:hAnsi="Times New Roman" w:cs="Times New Roman"/>
          <w:sz w:val="24"/>
          <w:szCs w:val="24"/>
        </w:rPr>
        <w:t>.</w:t>
      </w:r>
    </w:p>
    <w:p w14:paraId="500F595B" w14:textId="13425641" w:rsidR="00466148" w:rsidRPr="00484A3C" w:rsidRDefault="00A83875" w:rsidP="002C7C8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F28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B84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юридической терминологией; навыками работы с правовыми актами; навыками анализа юридических фактов, правовых норм и правовых отношений, являющихся объектами профессиональной деятельности</w:t>
      </w:r>
      <w:r w:rsidR="00466148">
        <w:rPr>
          <w:rFonts w:ascii="Times New Roman" w:hAnsi="Times New Roman" w:cs="Times New Roman"/>
          <w:sz w:val="24"/>
          <w:szCs w:val="24"/>
        </w:rPr>
        <w:t>;</w:t>
      </w:r>
      <w:r w:rsidR="00B84D34">
        <w:rPr>
          <w:rFonts w:ascii="Times New Roman" w:hAnsi="Times New Roman" w:cs="Times New Roman"/>
          <w:sz w:val="24"/>
          <w:szCs w:val="24"/>
        </w:rPr>
        <w:t xml:space="preserve"> </w:t>
      </w:r>
      <w:r w:rsidR="00466148" w:rsidRPr="00466148">
        <w:rPr>
          <w:rFonts w:ascii="Times New Roman" w:hAnsi="Times New Roman" w:cs="Times New Roman"/>
          <w:sz w:val="24"/>
          <w:szCs w:val="24"/>
        </w:rPr>
        <w:t>навыками анализа правоприменительной практики</w:t>
      </w:r>
      <w:r w:rsidR="00466148">
        <w:rPr>
          <w:rFonts w:ascii="Times New Roman" w:hAnsi="Times New Roman" w:cs="Times New Roman"/>
          <w:sz w:val="24"/>
          <w:szCs w:val="24"/>
        </w:rPr>
        <w:t>.</w:t>
      </w:r>
    </w:p>
    <w:p w14:paraId="03DED5A2" w14:textId="77777777" w:rsidR="00DB1AE8" w:rsidRDefault="00DB1AE8" w:rsidP="00484A3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B64E98" w14:textId="1E2DCD22" w:rsidR="004F2EC1" w:rsidRPr="00484A3C" w:rsidRDefault="00466148" w:rsidP="00484A3C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148">
        <w:rPr>
          <w:rFonts w:ascii="Times New Roman" w:hAnsi="Times New Roman" w:cs="Times New Roman"/>
          <w:b/>
          <w:sz w:val="24"/>
          <w:szCs w:val="24"/>
        </w:rPr>
        <w:t>«Трудовые правоотношения в субъектах предпринимательской деятельности»</w:t>
      </w:r>
    </w:p>
    <w:p w14:paraId="6BB5D246" w14:textId="77777777" w:rsidR="00B84D34" w:rsidRDefault="002C7C8A" w:rsidP="00B84D34">
      <w:pPr>
        <w:pStyle w:val="Default"/>
        <w:ind w:right="-1" w:firstLine="567"/>
        <w:jc w:val="both"/>
      </w:pPr>
      <w:r w:rsidRPr="00B84D34">
        <w:rPr>
          <w:b/>
          <w:bCs/>
        </w:rPr>
        <w:t>Цель дисциплины:</w:t>
      </w:r>
      <w:r w:rsidR="00B84D34">
        <w:t xml:space="preserve"> подготовка обучающегося, обладающего набором компетенций, включающих знание, понимание и навыки в области регулирования труда работников в </w:t>
      </w:r>
      <w:r w:rsidR="00B84D34">
        <w:lastRenderedPageBreak/>
        <w:t xml:space="preserve">сфере предпринимательской деятельности, способного к творческому и самостоятельному осмыслению и практическому применению полученных знаний в своей профессиональной деятельности. </w:t>
      </w:r>
    </w:p>
    <w:p w14:paraId="6AF1D8AB" w14:textId="3950AD2F" w:rsidR="002C7C8A" w:rsidRDefault="00B84D34" w:rsidP="00B84D34">
      <w:pPr>
        <w:pStyle w:val="Default"/>
        <w:ind w:right="-1" w:firstLine="567"/>
        <w:jc w:val="both"/>
      </w:pPr>
      <w:r>
        <w:t>Изучение дисциплины «Трудовые правоотношения в сфере предпринимательской деятельности» способствует осознанию обучающимся социальной значимости своей будущей профессии, уважительному отношению к праву и закону, добросовестному исполнению профессиональных обязанностей, соблюдению принципов этики юриста; совершенствованию и развитию интеллектуального и общекультурного уровня; компетентному использованию на практике приобретенных умений и навыков в организации исследовательских работ</w:t>
      </w:r>
    </w:p>
    <w:p w14:paraId="5B120293" w14:textId="2D5368C3" w:rsidR="002C7C8A" w:rsidRDefault="00D14B1E" w:rsidP="002C7C8A">
      <w:pPr>
        <w:pStyle w:val="Default"/>
        <w:ind w:right="-1" w:firstLine="567"/>
        <w:jc w:val="both"/>
      </w:pPr>
      <w:r w:rsidRPr="00B84D34">
        <w:rPr>
          <w:b/>
          <w:bCs/>
        </w:rPr>
        <w:t>Задачи дисциплины:</w:t>
      </w:r>
      <w:r w:rsidRPr="00484A3C">
        <w:t xml:space="preserve"> </w:t>
      </w:r>
      <w:r w:rsidR="00B84D34" w:rsidRPr="00B84D34">
        <w:t>изучение основных нормативных правовых актов, регулирующих трудовые правоотношения в предпринимательской деятельности Российской Федерации</w:t>
      </w:r>
      <w:r w:rsidR="00B84D34">
        <w:t xml:space="preserve">; </w:t>
      </w:r>
      <w:r w:rsidR="00B84D34" w:rsidRPr="00B84D34">
        <w:t>выявление и изучение особенности регулирования трудовых отношений с отдельными категориями работников</w:t>
      </w:r>
      <w:r w:rsidR="00B84D34">
        <w:t>.</w:t>
      </w:r>
    </w:p>
    <w:p w14:paraId="5CF9A761" w14:textId="77777777" w:rsidR="002C7C8A" w:rsidRDefault="002C7C8A" w:rsidP="002C7C8A">
      <w:pPr>
        <w:pStyle w:val="Default"/>
        <w:ind w:right="-1" w:firstLine="567"/>
        <w:jc w:val="both"/>
      </w:pPr>
    </w:p>
    <w:p w14:paraId="7097163E" w14:textId="77777777" w:rsidR="00DB1AE8" w:rsidRPr="00484A3C" w:rsidRDefault="00DB1AE8" w:rsidP="002C7C8A">
      <w:pPr>
        <w:pStyle w:val="Default"/>
        <w:ind w:right="-1" w:firstLine="567"/>
        <w:jc w:val="both"/>
      </w:pPr>
      <w:r w:rsidRPr="00484A3C">
        <w:t>В результате освоения дисциплины обучающийся должен:</w:t>
      </w:r>
    </w:p>
    <w:p w14:paraId="6F3D38D7" w14:textId="636ECC32" w:rsidR="002C7C8A" w:rsidRDefault="00D14B1E" w:rsidP="002C7C8A">
      <w:pPr>
        <w:pStyle w:val="Default"/>
        <w:ind w:right="-1" w:firstLine="567"/>
        <w:jc w:val="both"/>
      </w:pPr>
      <w:r w:rsidRPr="00164F28">
        <w:rPr>
          <w:i/>
        </w:rPr>
        <w:t>Знать:</w:t>
      </w:r>
      <w:r w:rsidRPr="00484A3C">
        <w:t xml:space="preserve"> </w:t>
      </w:r>
      <w:r w:rsidR="00B84D34" w:rsidRPr="00B84D34">
        <w:t>юридические понятия и категории, необходимые для реализации норм права при несостоятельности (банкротстве) субъектов финансового рынка</w:t>
      </w:r>
      <w:r w:rsidR="00B84D34">
        <w:t xml:space="preserve">; </w:t>
      </w:r>
      <w:r w:rsidR="00B84D34" w:rsidRPr="00B84D34">
        <w:t>порядок распределения ролей участников команды</w:t>
      </w:r>
      <w:r w:rsidR="00B84D34">
        <w:t xml:space="preserve">; </w:t>
      </w:r>
      <w:r w:rsidR="00B84D34" w:rsidRPr="00B84D34">
        <w:t>виды нормативно-правовых актов и порядок их анализа в целях юридической оценки фактов и обстоятельств в ситуациях наличия пробелов и коллизий норм права в области правового регулирования трудовых отношений</w:t>
      </w:r>
      <w:r w:rsidR="00B84D34">
        <w:t>.</w:t>
      </w:r>
    </w:p>
    <w:p w14:paraId="7E1D2809" w14:textId="4C3396B4" w:rsidR="00D14B1E" w:rsidRDefault="00D14B1E" w:rsidP="00B84D34">
      <w:pPr>
        <w:pStyle w:val="Default"/>
        <w:ind w:right="-1" w:firstLine="567"/>
        <w:jc w:val="both"/>
      </w:pPr>
      <w:r w:rsidRPr="00164F28">
        <w:rPr>
          <w:i/>
        </w:rPr>
        <w:t>Уметь:</w:t>
      </w:r>
      <w:r w:rsidRPr="00484A3C">
        <w:t xml:space="preserve"> </w:t>
      </w:r>
      <w:r w:rsidR="00B84D34" w:rsidRPr="00B84D34">
        <w:t>использовать теоретические разработки в области юридических понятий и категорий, необходимых для определения командной стратегии для достижения поставленной цели</w:t>
      </w:r>
      <w:r w:rsidR="00B84D34">
        <w:t>; использовать теоретические разработки ученых юристов в области распределения ролей участников команды;  использовать теоретические разработки ученых юристов в области анализа нормативно - правовых актов, регулирующих трудовые правоотношения в целях юридической оценки фактов и обстоятельств в ситуациях наличия пробелов и коллизий норм права.</w:t>
      </w:r>
    </w:p>
    <w:p w14:paraId="723FE490" w14:textId="5109524A" w:rsidR="00D14B1E" w:rsidRPr="00B84D34" w:rsidRDefault="00D14B1E" w:rsidP="00153268">
      <w:pPr>
        <w:pStyle w:val="Default"/>
        <w:ind w:right="-1" w:firstLine="567"/>
        <w:jc w:val="both"/>
        <w:rPr>
          <w:iCs/>
          <w:color w:val="auto"/>
        </w:rPr>
      </w:pPr>
      <w:r w:rsidRPr="00164F28">
        <w:rPr>
          <w:i/>
        </w:rPr>
        <w:t xml:space="preserve">Владеть: </w:t>
      </w:r>
      <w:r w:rsidR="00B84D34" w:rsidRPr="00B84D34">
        <w:rPr>
          <w:iCs/>
        </w:rPr>
        <w:t>навыками применения понятий и категорий, необходимых формирования и определения командной стратегии для достижения поставленной цели;</w:t>
      </w:r>
      <w:r w:rsidR="00B84D34">
        <w:rPr>
          <w:iCs/>
        </w:rPr>
        <w:t xml:space="preserve"> </w:t>
      </w:r>
      <w:r w:rsidR="00B84D34" w:rsidRPr="00B84D34">
        <w:rPr>
          <w:iCs/>
        </w:rPr>
        <w:t>навыками распределения ролей участников команды; навыками анализа нормативных правовых актов в области регулирования трудовых правоотношений в</w:t>
      </w:r>
      <w:r w:rsidR="00B84D34">
        <w:rPr>
          <w:iCs/>
        </w:rPr>
        <w:t xml:space="preserve"> </w:t>
      </w:r>
      <w:r w:rsidR="00B84D34" w:rsidRPr="00B84D34">
        <w:rPr>
          <w:iCs/>
        </w:rPr>
        <w:t>целя</w:t>
      </w:r>
      <w:r w:rsidR="00B84D34">
        <w:rPr>
          <w:iCs/>
        </w:rPr>
        <w:t>х</w:t>
      </w:r>
      <w:r w:rsidR="00B84D34" w:rsidRPr="00B84D34">
        <w:rPr>
          <w:iCs/>
        </w:rPr>
        <w:t xml:space="preserve"> юридической оценки фактов и обстоятельств в ситуациях наличия пробелов и коллизий норм права.</w:t>
      </w:r>
    </w:p>
    <w:p w14:paraId="4E5B57A5" w14:textId="77777777" w:rsidR="00153268" w:rsidRDefault="00153268" w:rsidP="0015326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06A3BFA" w14:textId="549E0CBB" w:rsidR="00B84D34" w:rsidRDefault="00B84D34" w:rsidP="00153268">
      <w:pPr>
        <w:spacing w:after="0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B84D34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регулирование торговой и закупочной деятельности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163E3CD9" w14:textId="77777777" w:rsidR="00153268" w:rsidRDefault="00153268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401CECAC" w14:textId="37D58AE5" w:rsidR="00153268" w:rsidRPr="00153268" w:rsidRDefault="00153268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3268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системных представлений о современном состоянии законодательства в сфере торговли и закупок.</w:t>
      </w:r>
    </w:p>
    <w:p w14:paraId="1601F185" w14:textId="598908D7" w:rsidR="00153268" w:rsidRPr="00153268" w:rsidRDefault="00153268" w:rsidP="00153268">
      <w:pPr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3268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>всестороннее понимание студентами природы и сущности основных понятий, юридических конструкций институтов законодательства в сфере торговли и закупок;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>формирование умения применять нормы антимонопольного законодательства к конкретным жизненным ситуациям, анализировать и давать им правовое толкование;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>формирование разносторонней творческой личности, профессионального правосознания будущих специалистов.</w:t>
      </w:r>
    </w:p>
    <w:p w14:paraId="639B40D9" w14:textId="77777777" w:rsidR="00153268" w:rsidRPr="00153268" w:rsidRDefault="00153268" w:rsidP="00153268">
      <w:pPr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3268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613B440" w14:textId="77777777" w:rsidR="00153268" w:rsidRPr="00153268" w:rsidRDefault="00153268" w:rsidP="00153268">
      <w:pPr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3268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 xml:space="preserve"> виды нормативно-правовых актов в области правового регулирования торговой и закупочной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ab/>
        <w:t>деятельности,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ab/>
        <w:t>способы их толкования; понятие пробелов и коллизий норм; теоретические основы и способы формирования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ab/>
        <w:t>правовой позиции по конкретной ситуации в области торговой и закупочной деятельности.</w:t>
      </w:r>
    </w:p>
    <w:p w14:paraId="341C88BA" w14:textId="77777777" w:rsidR="00153268" w:rsidRDefault="00153268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3268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Уметь: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ab/>
        <w:t>использовать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ab/>
        <w:t>теоретические разработки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ab/>
        <w:t>ученых юристов в области толкования нормативно - правовых актов; выявлять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ab/>
        <w:t>на основе базовых понятий современного права пробелы и коллизии в области правового регулирования торговой и закупочной деятельности; толковать нормативно-правовые акты в   области   торговой  и  закупочной деятельности; выявлять наличие пробелов и коллизий норм; использовать теоретические основы, подходы и концепции для формирования правовой позиции по конкретной ситуации в области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ab/>
        <w:t>торговой и закупочной деятельности; формировать и обосновывать правовую позицию по конкретной ситуации в области торговой и закупочной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E1DE2B2" w14:textId="122D78DE" w:rsidR="00B84D34" w:rsidRDefault="00153268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53268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153268">
        <w:rPr>
          <w:rFonts w:ascii="Times New Roman" w:eastAsia="TimesNewRomanPSMT" w:hAnsi="Times New Roman" w:cs="Times New Roman"/>
          <w:sz w:val="24"/>
          <w:szCs w:val="24"/>
        </w:rPr>
        <w:t xml:space="preserve"> навыками толкования нормативных актов в области торговой и закупочной деятельности, в том числе в ситуациях наличия пробелов и коллизий норм права; навыками формирования и обоснования правовой позиции по конкретной ситуации в области торговой и закупочной деятельности.</w:t>
      </w:r>
    </w:p>
    <w:p w14:paraId="75829EA9" w14:textId="2F0D9FB6" w:rsidR="00153268" w:rsidRDefault="00153268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CB05EB2" w14:textId="2D76B4D3" w:rsidR="00153268" w:rsidRDefault="00521671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52167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Иностранный язык в </w:t>
      </w:r>
      <w:r w:rsidR="001F048D">
        <w:rPr>
          <w:rFonts w:ascii="Times New Roman" w:eastAsia="TimesNewRomanPSMT" w:hAnsi="Times New Roman" w:cs="Times New Roman"/>
          <w:b/>
          <w:bCs/>
          <w:sz w:val="24"/>
          <w:szCs w:val="24"/>
        </w:rPr>
        <w:t>профессиональной</w:t>
      </w:r>
      <w:r w:rsidRPr="0052167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деятельности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745B9E0B" w14:textId="2B4EFB1E" w:rsidR="00521671" w:rsidRDefault="00521671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C673E68" w14:textId="240605F9" w:rsidR="005D44AC" w:rsidRPr="005D44AC" w:rsidRDefault="005D44AC" w:rsidP="005D44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44AC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</w:t>
      </w:r>
      <w:r w:rsidRPr="005D44A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дисциплины:</w:t>
      </w:r>
      <w:r w:rsidRPr="005D44AC">
        <w:rPr>
          <w:rFonts w:ascii="Times New Roman" w:eastAsia="TimesNewRomanPSMT" w:hAnsi="Times New Roman" w:cs="Times New Roman"/>
          <w:sz w:val="24"/>
          <w:szCs w:val="24"/>
        </w:rPr>
        <w:t xml:space="preserve"> подготовить выпускника магистратуры, способного адекватно воспринимать и корректно воспроизводить высказывания (как письменные, так и устные) на иностранном языке в ситуации, связанной с профессиональной деятельностью.</w:t>
      </w:r>
    </w:p>
    <w:p w14:paraId="265803CE" w14:textId="453CEDC5" w:rsidR="005D44AC" w:rsidRPr="005D44AC" w:rsidRDefault="005D44AC" w:rsidP="005D44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</w:t>
      </w:r>
      <w:r w:rsidR="00CC1FE2" w:rsidRPr="00CC1FE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дисциплины</w:t>
      </w:r>
      <w:r w:rsidRPr="00CC1FE2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="00CC1FE2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5D44AC">
        <w:rPr>
          <w:rFonts w:ascii="Times New Roman" w:eastAsia="TimesNewRomanPSMT" w:hAnsi="Times New Roman" w:cs="Times New Roman"/>
          <w:sz w:val="24"/>
          <w:szCs w:val="24"/>
        </w:rPr>
        <w:t>изучить англоязычные материалы по вопросам юриспруденции и овладеть терминологией профессии;</w:t>
      </w:r>
      <w:r w:rsidR="00CC1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44AC">
        <w:rPr>
          <w:rFonts w:ascii="Times New Roman" w:eastAsia="TimesNewRomanPSMT" w:hAnsi="Times New Roman" w:cs="Times New Roman"/>
          <w:sz w:val="24"/>
          <w:szCs w:val="24"/>
        </w:rPr>
        <w:t>уметь переводить тексты общенаучного и специального характера;</w:t>
      </w:r>
      <w:r w:rsidR="00CC1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44AC">
        <w:rPr>
          <w:rFonts w:ascii="Times New Roman" w:eastAsia="TimesNewRomanPSMT" w:hAnsi="Times New Roman" w:cs="Times New Roman"/>
          <w:sz w:val="24"/>
          <w:szCs w:val="24"/>
        </w:rPr>
        <w:t>уметь корректно формулировать высказывание на иностранном языке;</w:t>
      </w:r>
      <w:r w:rsidR="00CC1F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44AC">
        <w:rPr>
          <w:rFonts w:ascii="Times New Roman" w:eastAsia="TimesNewRomanPSMT" w:hAnsi="Times New Roman" w:cs="Times New Roman"/>
          <w:sz w:val="24"/>
          <w:szCs w:val="24"/>
        </w:rPr>
        <w:tab/>
        <w:t xml:space="preserve">познакомиться с основными реалиями современного англоязычного пространства с ориентацией на профессиональную деятельность. </w:t>
      </w:r>
    </w:p>
    <w:p w14:paraId="1996C736" w14:textId="77777777" w:rsidR="005D44AC" w:rsidRPr="005D44AC" w:rsidRDefault="005D44AC" w:rsidP="005D44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8652022" w14:textId="77777777" w:rsidR="005D44AC" w:rsidRPr="005D44AC" w:rsidRDefault="005D44AC" w:rsidP="005D44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44AC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E3921A6" w14:textId="77777777" w:rsidR="00CC1FE2" w:rsidRDefault="00CC1FE2" w:rsidP="005D44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A8E970F" w14:textId="4D7A7722" w:rsidR="005D44AC" w:rsidRPr="005D44AC" w:rsidRDefault="005D44AC" w:rsidP="005D44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5D44AC">
        <w:rPr>
          <w:rFonts w:ascii="Times New Roman" w:eastAsia="TimesNewRomanPSMT" w:hAnsi="Times New Roman" w:cs="Times New Roman"/>
          <w:sz w:val="24"/>
          <w:szCs w:val="24"/>
        </w:rPr>
        <w:t xml:space="preserve"> орфографические, орфоэпические, лексические и грамматические нормы изучаемого языка в пределах программных требований; узкоспециальную профессиональную лексику не менее 1500 единиц</w:t>
      </w:r>
    </w:p>
    <w:p w14:paraId="7B460B10" w14:textId="77777777" w:rsidR="005D44AC" w:rsidRPr="005D44AC" w:rsidRDefault="005D44AC" w:rsidP="005D44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5D44AC">
        <w:rPr>
          <w:rFonts w:ascii="Times New Roman" w:eastAsia="TimesNewRomanPSMT" w:hAnsi="Times New Roman" w:cs="Times New Roman"/>
          <w:sz w:val="24"/>
          <w:szCs w:val="24"/>
        </w:rPr>
        <w:t xml:space="preserve">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 </w:t>
      </w:r>
    </w:p>
    <w:p w14:paraId="4923653D" w14:textId="77777777" w:rsidR="005D44AC" w:rsidRPr="005D44AC" w:rsidRDefault="005D44AC" w:rsidP="005D44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5D44AC">
        <w:rPr>
          <w:rFonts w:ascii="Times New Roman" w:eastAsia="TimesNewRomanPSMT" w:hAnsi="Times New Roman" w:cs="Times New Roman"/>
          <w:sz w:val="24"/>
          <w:szCs w:val="24"/>
        </w:rPr>
        <w:t xml:space="preserve"> подготовленной монологической речью; навыками письменной речи в пределах изученного языкового материала</w:t>
      </w:r>
    </w:p>
    <w:p w14:paraId="1004717D" w14:textId="77777777" w:rsidR="005D44AC" w:rsidRPr="005D44AC" w:rsidRDefault="005D44A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DFEADEE" w14:textId="2E636E63" w:rsidR="00521671" w:rsidRDefault="00521671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78E873C" w14:textId="08E284AA" w:rsidR="00521671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«Актуальные проблемы предпринимательского права»</w:t>
      </w:r>
    </w:p>
    <w:p w14:paraId="75082A4C" w14:textId="4B77238D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D997126" w14:textId="62D44B7B" w:rsidR="00B0056C" w:rsidRPr="00B0056C" w:rsidRDefault="00B0056C" w:rsidP="00B005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056C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способностей выявлять актуальные в современных условиях рыночной экономики проблемы предпринимательского права и находить пути их решения, умений самостоятельно проводить анализ действующего законодательства и судебной практики в сфере актуальных проблем предпринимательского права </w:t>
      </w:r>
    </w:p>
    <w:p w14:paraId="6BBD31FE" w14:textId="2AF85C70" w:rsidR="00B0056C" w:rsidRPr="00B0056C" w:rsidRDefault="00B0056C" w:rsidP="00B005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056C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>выявить и обосновать современные методологические подходы к исследованию актуальных проблем предпринимательского права;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>рассмотреть содержание актуальных проблем предпринимательского права; изучить соответствующую правовую литературу, доктринальные положения по проблемам предпринимательского права, законодательную базу, международную и национальную судебную практику; усовершенствовать навыки работы с правовой литературой, навыки анализа законодательной базы и судебной практики;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 xml:space="preserve">раскрыть содержание конкретных проблем 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lastRenderedPageBreak/>
        <w:t>предпринимательского права;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>проанализировать возможные теоретические выводы и рекомендации по совершенствованию законодательства.</w:t>
      </w:r>
    </w:p>
    <w:p w14:paraId="1786E699" w14:textId="77777777" w:rsidR="00B0056C" w:rsidRDefault="00B0056C" w:rsidP="00B005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433CC18" w14:textId="14FF0C48" w:rsidR="00B0056C" w:rsidRPr="00B0056C" w:rsidRDefault="00B0056C" w:rsidP="00B005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056C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8EE3ED7" w14:textId="77777777" w:rsidR="00B0056C" w:rsidRDefault="00B0056C" w:rsidP="00B005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14:paraId="70B90553" w14:textId="6CD59627" w:rsidR="00B0056C" w:rsidRPr="00B0056C" w:rsidRDefault="00B0056C" w:rsidP="00B005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056C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 xml:space="preserve"> основные нормативные акты, регулирующие предпринимательскую деятельности; правила оформления юридических документов; особенности применения отдельных нормативных актов, регулирующих предпринимательскую деятельности в РФ; особенности правоприменительного процесса в РФ; особенности правового регулирования отдельных видов предпринимательской деятельности; особенности документооборота, требования к осуществлению отдельных видов предпринимательской деятельности.</w:t>
      </w:r>
    </w:p>
    <w:p w14:paraId="050E2C61" w14:textId="77777777" w:rsidR="00B0056C" w:rsidRPr="00B0056C" w:rsidRDefault="00B0056C" w:rsidP="00B005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056C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 xml:space="preserve"> выявить пробелы в информации, необходимой для решения задачи; на основе анализа поступившей информации предложить наиболее подходящий путь для решения задачи; критически подходить к анализу полученных данных; оценивать последствия различных вариантов действий субъектов предпринимательской деятельности.</w:t>
      </w:r>
    </w:p>
    <w:p w14:paraId="349BB7E8" w14:textId="2D493727" w:rsidR="00B0056C" w:rsidRPr="00B0056C" w:rsidRDefault="00B0056C" w:rsidP="00B0056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0056C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  <w:r w:rsidRPr="00B0056C">
        <w:rPr>
          <w:rFonts w:ascii="Times New Roman" w:eastAsia="TimesNewRomanPSMT" w:hAnsi="Times New Roman" w:cs="Times New Roman"/>
          <w:sz w:val="24"/>
          <w:szCs w:val="24"/>
        </w:rPr>
        <w:t xml:space="preserve"> навыком работы с противоречивой информацией из разных источников; навыком правовой экспертизы договоров и другой документации; способностью разрабатывать и аргументировать стратегию решения поставленной задачи на основе системного и междисциплинарного подходов; навыком поиска нестандартных путей для решения поставленных задач; навыками составления юридической документации на всех этапах защиты прав предпринимателей; способностью использовать логико-методологический инструментарий для критической оценки возможных итогов разрешения ситуации</w:t>
      </w:r>
    </w:p>
    <w:p w14:paraId="2EEA3FF7" w14:textId="46EDB4DE" w:rsidR="00153268" w:rsidRDefault="00153268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8407EAB" w14:textId="2DF591BA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B0056C">
        <w:rPr>
          <w:rFonts w:ascii="Times New Roman" w:eastAsia="TimesNewRomanPSMT" w:hAnsi="Times New Roman" w:cs="Times New Roman"/>
          <w:b/>
          <w:bCs/>
          <w:sz w:val="24"/>
          <w:szCs w:val="24"/>
        </w:rPr>
        <w:t>Методология исследовательской деятельности и академическая культура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40E45F24" w14:textId="1422C85D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94C1532" w14:textId="7D42E7BA" w:rsidR="00CC1FE2" w:rsidRPr="00CC1FE2" w:rsidRDefault="00CC1FE2" w:rsidP="00CC1F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CC1FE2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методологической культуры обучающихся, способных к проведению научно-исследовательской деятельности в профессиональной области.</w:t>
      </w:r>
    </w:p>
    <w:p w14:paraId="4B1E4805" w14:textId="15D7393A" w:rsidR="00CC1FE2" w:rsidRPr="00CC1FE2" w:rsidRDefault="00CC1FE2" w:rsidP="00CC1F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>изучение специфики науки как отрасли человеческой деятельности и общественного института;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>овладение знаниями в области основ методологии, методов и понятий научного исследования;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>развитие аналитического мышления, умение логично и стройно излагать свои мысли, развитие способностей к обобщению и анализу информации, постановке целей и выбору путей ее достижения;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>формирование практических навыков и умений применения научных методов и современных технологий для проведения научного исследования;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>воспитание нравственных качеств и соблюдения этических норм в процессе осуществления научного исследования.</w:t>
      </w:r>
    </w:p>
    <w:p w14:paraId="76E6909A" w14:textId="77777777" w:rsidR="00CC1FE2" w:rsidRDefault="00CC1FE2" w:rsidP="00CC1F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443DBA1" w14:textId="6AA92B14" w:rsidR="00CC1FE2" w:rsidRPr="00CC1FE2" w:rsidRDefault="00CC1FE2" w:rsidP="00CC1F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33C6BF64" w14:textId="77777777" w:rsidR="00CC1FE2" w:rsidRPr="00CC1FE2" w:rsidRDefault="00CC1FE2" w:rsidP="00CC1F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14:paraId="48EFFD5E" w14:textId="37FAD3DA" w:rsidR="00CC1FE2" w:rsidRPr="00CC1FE2" w:rsidRDefault="00CC1FE2" w:rsidP="00CC1F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>методы оценки полноты и достаточности информации в ходе профессиональной научной деятельности, отличая фактов от мнений, интерпретаций, оценок, методы критического анализа и системного подхода, методы оценки практических последствий возможных решений задачи, способы систематизации результатов коллективной интеллектуальной деятельности.</w:t>
      </w:r>
    </w:p>
    <w:p w14:paraId="5E6122A5" w14:textId="627815C1" w:rsidR="00CC1FE2" w:rsidRPr="00CC1FE2" w:rsidRDefault="00CC1FE2" w:rsidP="00CC1F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 xml:space="preserve">: анализировать, верифицировать, оценивать полноту и достаточность информации в ходе профессиональной деятельности, при необходимости восполнять и синтезировать недостающую информацию, грамотно, логично, аргументировано формировать собственные суждения и оценки информации, разрабатывать альтернативные стратегии действий, в том числе в непривычных обстоятельствах, принимать обоснованные 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lastRenderedPageBreak/>
        <w:t>решения, определять и оценивать практические последствия возможных решений задачи, систематизировать результаты коллективной интеллектуальной деятельности.</w:t>
      </w:r>
    </w:p>
    <w:p w14:paraId="156D5AED" w14:textId="4AD046A3" w:rsidR="00B0056C" w:rsidRDefault="00CC1FE2" w:rsidP="00CC1F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C1FE2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CC1FE2">
        <w:rPr>
          <w:rFonts w:ascii="Times New Roman" w:eastAsia="TimesNewRomanPSMT" w:hAnsi="Times New Roman" w:cs="Times New Roman"/>
          <w:sz w:val="24"/>
          <w:szCs w:val="24"/>
        </w:rPr>
        <w:t>навыками оценки полноты и достаточности информации в ходе профессиональной научной деятельности, методами оценки информации, навыками разработки альтернативных стратегий действий, в том числе в непривычных обстоятельствах, навыками оценки практических последствий возможных решений задачи, навыками систематизации результатов коллективной интеллектуальной деятельности.</w:t>
      </w:r>
    </w:p>
    <w:p w14:paraId="3CB47C1C" w14:textId="77777777" w:rsidR="00CC1FE2" w:rsidRDefault="00CC1FE2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6AE8EA0" w14:textId="3332BE1F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B0056C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исследование в сфере правового сопровождения предпринимательской деятельности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537AA611" w14:textId="2341B6A4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0CD6AB0" w14:textId="77777777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- подготовить выпускника магистратуры, владеющего умениями</w:t>
      </w:r>
    </w:p>
    <w:p w14:paraId="0382B3B0" w14:textId="77777777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sz w:val="24"/>
          <w:szCs w:val="24"/>
        </w:rPr>
        <w:t>навыками организации исследовательского поиска, достижения нового знания, введения научных достижений в практику юридической деятельности.</w:t>
      </w:r>
    </w:p>
    <w:p w14:paraId="2B086A9A" w14:textId="4A191235" w:rsidR="00B0056C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развитие умений критической оценки юридической реальности, обобщения известных теоретических положений, повышении эффективности правового регулирования;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формирование навыков планирования, обработки научной информации, анализа, интерпретации и аргументации результатов проведенного исследования;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развитие навыков применения полученных знания для решения прикладных задач права, разработки научно обоснованных рекомендаций и предложений;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закрепление навыков презентации, публичной дискуссии и защиты полученных научных результатов, выдвигаемых предложений и рекомендаций;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интеграция исследовательской деятельности студентов магистратуры в единое интеллектуальное пространство университета;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реализация социального заказа на формирование интеллектуальной и творческой элиты российского общества.</w:t>
      </w:r>
    </w:p>
    <w:p w14:paraId="159E381D" w14:textId="77777777" w:rsid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E076DF8" w14:textId="580A1396" w:rsid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 должен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37E14468" w14:textId="77777777" w:rsid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3B8F2F6" w14:textId="1E0D83D2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основы государственно-правовых явлений, базовые принципы научного познания </w:t>
      </w:r>
      <w:proofErr w:type="gramStart"/>
      <w:r w:rsidRPr="001F048D">
        <w:rPr>
          <w:rFonts w:ascii="Times New Roman" w:eastAsia="TimesNewRomanPSMT" w:hAnsi="Times New Roman" w:cs="Times New Roman"/>
          <w:sz w:val="24"/>
          <w:szCs w:val="24"/>
        </w:rPr>
        <w:t>правовой  действительности</w:t>
      </w:r>
      <w:proofErr w:type="gramEnd"/>
      <w:r w:rsidRPr="001F048D">
        <w:rPr>
          <w:rFonts w:ascii="Times New Roman" w:eastAsia="TimesNewRomanPSMT" w:hAnsi="Times New Roman" w:cs="Times New Roman"/>
          <w:sz w:val="24"/>
          <w:szCs w:val="24"/>
        </w:rPr>
        <w:t>,  способы  критического  восприятия  информации;  основные положения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отраслевых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и специальных юридических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наук,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сущность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и содержание основных категорий и понятий, институтов, правовых статусов субъектов правоотношений;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понятие научного знания, особенности юридического научного знания, методы, приемы и методологическую технологию проведения правовых исследований.</w:t>
      </w:r>
    </w:p>
    <w:p w14:paraId="694D796B" w14:textId="5D831348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обобщать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эмпирические факты,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формировать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логически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непротиворечивые суждения, используя законы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логики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и стратегии аргументации,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трансформировать  информацию в примерные факты, определять объект, предмет, цели и задачи; оперировать юридическими категориями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и понятиями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в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 xml:space="preserve">области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ф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инансовой деятельности; анализировать,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толковать и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правильно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применять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правовые нормы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финансовых правоотношений;  выявить  и  поставить  научную  проблему,  выдвинуть  гипотезу  по  ее решению,  программу  научного  исследования,  предложения  по  решению  проблемы  и внедрению их в практику.</w:t>
      </w:r>
    </w:p>
    <w:p w14:paraId="496D0F24" w14:textId="571F39F1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 способностью  описывать  ситуацию  с  различных  точек  зрения,  критически воспринимать результаты собственных наблюдений и аналитических процедур; методикой квалификации и разграничения различных видов правонарушений; навыками составления юридической документации в финансовых правоотношениях; навыками информационно- исследовательского поиска с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современных средств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 xml:space="preserve"> и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ab/>
        <w:t>технологий коммуникации, ведения научной дискуссии, оформления результатов исследования для представления  их  научному  сообществу,  способностью соотносить  мировоззренческие  установки, гражданскую позицию, юридические знания с этосом науки.</w:t>
      </w:r>
    </w:p>
    <w:p w14:paraId="3B14566A" w14:textId="77777777" w:rsidR="001F048D" w:rsidRDefault="001F048D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DD3D6C6" w14:textId="63FEA532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«</w:t>
      </w:r>
      <w:r w:rsidRPr="00B0056C">
        <w:rPr>
          <w:rFonts w:ascii="Times New Roman" w:eastAsia="TimesNewRomanPSMT" w:hAnsi="Times New Roman" w:cs="Times New Roman"/>
          <w:b/>
          <w:bCs/>
          <w:sz w:val="24"/>
          <w:szCs w:val="24"/>
        </w:rPr>
        <w:t>Юридическая психология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41E9E034" w14:textId="0EEDE894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D567E4E" w14:textId="263611A6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получение обучающимися знаний об основах юридической психологии, о состоянии и перспективам взаимосвязи психологии и права, о психологических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методах и процедурах психологического обеспечения правотворческой, правоохранительной и правоприменительной деятельности, в том числе в аспекте современных тенденций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развития психологии и инноваций в международном законодательстве и правовой практике, а также выработка способности применять их в юридической деятельности.</w:t>
      </w:r>
    </w:p>
    <w:p w14:paraId="580022CC" w14:textId="3C28CC56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сформировать у обучающихся представления о путях расширения взаимосвязи психологии и права, возможностях применения современных психологических методов и психотехнологий в юриспруденции; ознакомить с передовым отечественным и зарубежным опытом консультативной и экспертной деятельности психологов в процессе раскрытия и расследования преступлений, в суде и пенитенциарном воздействии на различные категории правонарушителей, в управлении правоохранительными органами и при профилактике правонарушений;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обеспечить усвоение методического инструментария юридической психологии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области психодиагностики, по осуществлению консультирования юристов и проведению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экспертной деятельности в правовой сфере;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выработать навыки по планированию профессионально-психологической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подготовки различных категорий юристов;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сформировать ориентацию в области психологического сопровождения сотрудников правоохранительных органов и судов, в том числе по профотбору (подбору) кадров, изучению социально-психологических явлений в коллективах, профилактике </w:t>
      </w:r>
      <w:proofErr w:type="spellStart"/>
      <w:r w:rsidRPr="001F048D">
        <w:rPr>
          <w:rFonts w:ascii="Times New Roman" w:eastAsia="TimesNewRomanPSMT" w:hAnsi="Times New Roman" w:cs="Times New Roman"/>
          <w:sz w:val="24"/>
          <w:szCs w:val="24"/>
        </w:rPr>
        <w:t>профдеструкций</w:t>
      </w:r>
      <w:proofErr w:type="spellEnd"/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и развитию профессионально-психологического потенциала личности юристов;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развить психологическую готовность обучающихся к самостоятельному поиску и применению психологических инноваций в юридической практике.</w:t>
      </w:r>
    </w:p>
    <w:p w14:paraId="3FB308AC" w14:textId="77777777" w:rsid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43DE051" w14:textId="4719B149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D6BBD89" w14:textId="77777777" w:rsid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426A19B" w14:textId="1B940E5F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основные психологические и этические особенности профессиональной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деятельности юриста; психологические методы для оценки разнообразных ресурсов (личностных, ситуативных, временных и т.д.), применяемые для решения профессиональных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задач; психологические подходы к организации процесса планирования рабочего времени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в соответствии с профилем юридической профессии; психологические причины коррупционного поведения; различные подходы к организации профилактики коррупционной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преступности и коррекции преступного поведения;</w:t>
      </w:r>
    </w:p>
    <w:p w14:paraId="372083B7" w14:textId="5123D01F" w:rsidR="001F048D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анализировать правовые явления и поведение граждан на предмет наличия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в них коррупционных проявлений и давать им психологическую оценку; выстраивать иерархию целей своей деятельности и подчиненных им задач в соответствии с профилем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юридической профессии; планировать свою профессиональную траекторию с учетом особенностей профиля юридической профессии и стратегии личного развития; разрабатывать комплекс психологических профилактических мер, направленных на предупреждение коррупционных преступлений и правонарушений; </w:t>
      </w:r>
    </w:p>
    <w:p w14:paraId="0C4F13A1" w14:textId="608977E1" w:rsidR="00B0056C" w:rsidRPr="001F048D" w:rsidRDefault="001F048D" w:rsidP="001F048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48D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профессиональной рефлексии; правовыми и психологическими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F048D">
        <w:rPr>
          <w:rFonts w:ascii="Times New Roman" w:eastAsia="TimesNewRomanPSMT" w:hAnsi="Times New Roman" w:cs="Times New Roman"/>
          <w:sz w:val="24"/>
          <w:szCs w:val="24"/>
        </w:rPr>
        <w:t>методиками профилактики коррупционного поведения.</w:t>
      </w:r>
    </w:p>
    <w:p w14:paraId="7B3403B2" w14:textId="77777777" w:rsidR="001F048D" w:rsidRDefault="001F048D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4FBFEAF" w14:textId="14C8ECE0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B0056C">
        <w:rPr>
          <w:rFonts w:ascii="Times New Roman" w:eastAsia="TimesNewRomanPSMT" w:hAnsi="Times New Roman" w:cs="Times New Roman"/>
          <w:b/>
          <w:bCs/>
          <w:sz w:val="24"/>
          <w:szCs w:val="24"/>
        </w:rPr>
        <w:t>Межкультурное взаимодействие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108FF682" w14:textId="1A6B7557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B6E5F22" w14:textId="385ECF4D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: сформировать у студентов готовность работать в мультикультурной (полиэтнической, многонациональной) среде, эффективно общаться с представителями основных деловых культур. </w:t>
      </w:r>
    </w:p>
    <w:p w14:paraId="1CF926E2" w14:textId="5862DFB6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Задачи</w:t>
      </w: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дисциплины</w:t>
      </w: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>создать условия для усвоения студентами теории межкультурной коммуникации, а также особенностей менталитета и этикета, ценностей, норм, ролевых структур и коммуникативных моделей основных деловых культур; способствовать осознанию этнических стереотипов своей собственной и других культур;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способствовать развитию способности вживаться в другую культуру, вести себя в соответствии с нормами и правилами чужой культуры и налаживать межличностные отношения; повысить уровень культурной </w:t>
      </w:r>
      <w:proofErr w:type="spellStart"/>
      <w:r w:rsidRPr="00474C80">
        <w:rPr>
          <w:rFonts w:ascii="Times New Roman" w:eastAsia="TimesNewRomanPSMT" w:hAnsi="Times New Roman" w:cs="Times New Roman"/>
          <w:sz w:val="24"/>
          <w:szCs w:val="24"/>
        </w:rPr>
        <w:t>сензитивности</w:t>
      </w:r>
      <w:proofErr w:type="spellEnd"/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 (восприимчивости) и расширить «культурный горизонт» за счет овладения коммуникативными паттернами и стратегиями иных культур;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>отработать навыки межкультурного взаимодействия, включая применение невербальных средств; сравнительного анализа особенностей менталитета и коммуникации различных культур, проведения исследования особенностей коммуникации методом включенного наблюдения;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ab/>
        <w:t>содействовать пониманию студентами этапов и тенденций развития отечественного и мирового культурного процесса; формированию навыков исследования процесса развития отечественной и мировой культуры, отслеживания новейших тенденций в этой сфере; анализа достижения отечественной и мировой культуры, а также их использования при подготовке текстов в области рекламы и связей с общественностью.</w:t>
      </w:r>
    </w:p>
    <w:p w14:paraId="32E4FFB4" w14:textId="77777777" w:rsid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D555C48" w14:textId="642D24AD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63C8D84" w14:textId="77777777" w:rsid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EC20820" w14:textId="1206D1DD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 особенности менталитета и этикета различных культур; теории межкультурной коммуникации, а также основные принципы построения коммуникации в различных культурах; ценности, нормы, ролевые структуры, коммуникативные модели основных деловых культур; этапы и тенденции развития отечественного и мирового культурного процесса, достижения отечественной и мировой культуры.</w:t>
      </w:r>
    </w:p>
    <w:p w14:paraId="24BEA8E4" w14:textId="2AADBEFD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 анализировать и сравнивать особенности менталитета и коммуникации различных культур; пользоваться полученными знаниями о культурном разнообразии для решения задач межкультурного взаимодействия; вживаться в другую культуру, вести себя в соответствии с нормами и правилами чужой культуры и налаживать межличностные отношения с представителями основных деловых культур; искать и находить информацию об этапах и тенденциях развития отечественного и мирового культурного процесса, анализировать достижения отечественной и мировой культуры.</w:t>
      </w:r>
    </w:p>
    <w:p w14:paraId="27814593" w14:textId="6684B01F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проведения исследования особенностей коммуникации методом включенного наблюдения; стратегиями и тактиками общения в мультикультурной среде; ценностями, нормами, ролевыми структурами и коммуникативными моделями основных деловых культур; навыками исследования процесса развития отечественной и мировой культуры, а также учится отслеживать новейшие тенденции в этой сфере, навыками использования достижений отечественной и мировой культуры при подготовке текстов в области рекламы и связей с общественностью.</w:t>
      </w:r>
    </w:p>
    <w:p w14:paraId="51383E04" w14:textId="77777777" w:rsidR="00474C80" w:rsidRDefault="00474C80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FBA4DEC" w14:textId="0B6588A8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B0056C">
        <w:rPr>
          <w:rFonts w:ascii="Times New Roman" w:eastAsia="TimesNewRomanPSMT" w:hAnsi="Times New Roman" w:cs="Times New Roman"/>
          <w:b/>
          <w:bCs/>
          <w:sz w:val="24"/>
          <w:szCs w:val="24"/>
        </w:rPr>
        <w:t>Саморегулирование предпринимательской деятельности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2DABF525" w14:textId="38E84563" w:rsidR="00B0056C" w:rsidRDefault="00B0056C" w:rsidP="0015326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8A3DDE1" w14:textId="7EEA4214" w:rsidR="004B60B3" w:rsidRPr="004B60B3" w:rsidRDefault="004B60B3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60B3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знаний о целях и сути саморегулирования в отдельных видах предпринимательской деятельности, о правовом статусе саморегулируемых организаций и правовом положении ее членов; формирование у обучающихся знаний и умений, позволяющих разрешать спорные ситуации, возникающие в процессе саморегулирования предпринимательской деятельности.</w:t>
      </w:r>
    </w:p>
    <w:p w14:paraId="41BAC29A" w14:textId="0B49FF88" w:rsidR="00B0056C" w:rsidRDefault="004B60B3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60B3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дисциплины</w:t>
      </w:r>
      <w:r w:rsidRPr="004B60B3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: 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t>определить понятие, формы и виды саморегулирования предпринимательской и профессиональной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t>раскрыть специфику правового статуса саморегулируемых организаций;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t>изучить правовую литературу, доктринальные положения по проблемам саморегулирования предпринимательской деятельности, законодательную базу, судебную практику;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t xml:space="preserve">изложение основных тенденций 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lastRenderedPageBreak/>
        <w:t>реформирования законодательства в сфере саморегулирования предпринимательских отношений.</w:t>
      </w:r>
    </w:p>
    <w:p w14:paraId="30DCC346" w14:textId="203C171E" w:rsidR="004B60B3" w:rsidRDefault="004B60B3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34CBA95" w14:textId="77777777" w:rsidR="004B60B3" w:rsidRPr="004B60B3" w:rsidRDefault="004B60B3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60B3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5042402" w14:textId="77777777" w:rsidR="004B60B3" w:rsidRDefault="004B60B3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14:paraId="019E8F92" w14:textId="1AE64176" w:rsidR="004B60B3" w:rsidRPr="004B60B3" w:rsidRDefault="004B60B3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60B3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t xml:space="preserve"> основные положения саморегулирования, принципы этики юриста, правила русского языка; особенности правоприменительного процесса в РФ; правила оформления юридических документов</w:t>
      </w:r>
    </w:p>
    <w:p w14:paraId="3AF67250" w14:textId="0E6A1274" w:rsidR="004B60B3" w:rsidRPr="004B60B3" w:rsidRDefault="004B60B3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60B3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t xml:space="preserve"> применять нормативные правовые акты в конкретных сферах юридической деятельности; реализовывать нормы материального и процессуального права в профессиональной деятельности; ориентироваться в системе законодательных и иных нормативных правовых актов, регулирующих</w:t>
      </w:r>
    </w:p>
    <w:p w14:paraId="3C4FA6B3" w14:textId="5392DB44" w:rsidR="004B60B3" w:rsidRDefault="004B60B3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60B3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4B60B3">
        <w:rPr>
          <w:rFonts w:ascii="Times New Roman" w:eastAsia="TimesNewRomanPSMT" w:hAnsi="Times New Roman" w:cs="Times New Roman"/>
          <w:sz w:val="24"/>
          <w:szCs w:val="24"/>
        </w:rPr>
        <w:t xml:space="preserve"> навыками толкования правовых норм; навыками теоретического исследования, сопоставления взглядов и концепций в области саморегулирования предпринимательства, навыками делового общения на русском языке; навыками квалифицированно применять нормативные правовые акты в конкретных сферах юридической деятельности; навыками квалифицированно реализовывать нормы материального и процессуального права в профессиональной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3F29439" w14:textId="4C2D245A" w:rsidR="00715039" w:rsidRDefault="00715039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AD85BC5" w14:textId="5035F3DC" w:rsidR="00715039" w:rsidRDefault="00715039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15039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«Правовая работа в сфере предпринимательства»</w:t>
      </w:r>
    </w:p>
    <w:p w14:paraId="40D92713" w14:textId="65BCC9CF" w:rsidR="00715039" w:rsidRDefault="00715039" w:rsidP="004B60B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CAC0A23" w14:textId="77777777" w:rsidR="00715039" w:rsidRPr="00715039" w:rsidRDefault="00715039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5039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715039">
        <w:rPr>
          <w:rFonts w:ascii="Times New Roman" w:eastAsia="TimesNewRomanPSMT" w:hAnsi="Times New Roman" w:cs="Times New Roman"/>
          <w:sz w:val="24"/>
          <w:szCs w:val="24"/>
        </w:rPr>
        <w:t xml:space="preserve"> подготовить выпускника, квалифицированно владеющего юридическим категориальным аппаратом, усвоившего закономерности организации и функционирования правовой работы в сфере предпринимательства, умеющего применять механизмы правового регулирования для защиты прав предпринимателя, обеспечения его законных интересов, поддержания законности и правопорядка в обществе. </w:t>
      </w:r>
    </w:p>
    <w:p w14:paraId="1696F619" w14:textId="51DF0713" w:rsidR="00715039" w:rsidRDefault="00715039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503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Задачи: </w:t>
      </w:r>
      <w:r w:rsidRPr="00715039">
        <w:rPr>
          <w:rFonts w:ascii="Times New Roman" w:eastAsia="TimesNewRomanPSMT" w:hAnsi="Times New Roman" w:cs="Times New Roman"/>
          <w:sz w:val="24"/>
          <w:szCs w:val="24"/>
        </w:rPr>
        <w:t>формирование у студентов представлений об элементах правовой работы в сфере предпринимательства и их функционировании на основе изучения нормативных источников, учебной и научной литературы;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15039">
        <w:rPr>
          <w:rFonts w:ascii="Times New Roman" w:eastAsia="TimesNewRomanPSMT" w:hAnsi="Times New Roman" w:cs="Times New Roman"/>
          <w:sz w:val="24"/>
          <w:szCs w:val="24"/>
        </w:rPr>
        <w:t>обеспечение усвоения студентами базовой юридической терминологии;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15039">
        <w:rPr>
          <w:rFonts w:ascii="Times New Roman" w:eastAsia="TimesNewRomanPSMT" w:hAnsi="Times New Roman" w:cs="Times New Roman"/>
          <w:sz w:val="24"/>
          <w:szCs w:val="24"/>
        </w:rPr>
        <w:t>развитие навыков работы с юридическими источниками, умений толковать и анализировать тексты в целях надлежащего правового регулирования; приобретение студентами знаний, умений и владений, обеспечивающих междисциплинарные связи с последующими учебными курсами и необходимых для профессионального становления юриста; развитие личностных, профессиональных и гражданских способностей юристов.</w:t>
      </w:r>
    </w:p>
    <w:p w14:paraId="741F3858" w14:textId="6CC17D01" w:rsidR="00715039" w:rsidRDefault="00715039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1B13975" w14:textId="75F62FA6" w:rsidR="00715039" w:rsidRDefault="00715039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5039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08EF682" w14:textId="77777777" w:rsidR="00715039" w:rsidRPr="00715039" w:rsidRDefault="00715039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6F63491" w14:textId="07938ECE" w:rsidR="00715039" w:rsidRPr="00715039" w:rsidRDefault="00715039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5039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  <w:r w:rsidRPr="00715039">
        <w:rPr>
          <w:rFonts w:ascii="Times New Roman" w:eastAsia="TimesNewRomanPSMT" w:hAnsi="Times New Roman" w:cs="Times New Roman"/>
          <w:sz w:val="24"/>
          <w:szCs w:val="24"/>
        </w:rPr>
        <w:t xml:space="preserve"> основные понятия правовой работы в сфере предпринимательства, их генезис, структуру, функции и назначение; действие основных юридических институтов и правовой системы в целом; взаимосвязи и перспективы развития правовых явлений в этой области.</w:t>
      </w:r>
    </w:p>
    <w:p w14:paraId="1E4B6A48" w14:textId="42DA2371" w:rsidR="00715039" w:rsidRPr="00715039" w:rsidRDefault="00715039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5039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  <w:r w:rsidRPr="00715039">
        <w:rPr>
          <w:rFonts w:ascii="Times New Roman" w:eastAsia="TimesNewRomanPSMT" w:hAnsi="Times New Roman" w:cs="Times New Roman"/>
          <w:sz w:val="24"/>
          <w:szCs w:val="24"/>
        </w:rPr>
        <w:t xml:space="preserve"> толковать и применять нормативные правовые акты и иные источники права; обеспечивать соблюдение законности в деятельности государственных органов, физических и юридических лиц; юридически правильно квалифицировать факты и обстоятельства; вскрывать и устанавливать факты правонарушений, определять меры ответственности и наказания виновных; предпринимать необходимые меры к восстановлению нарушенных прав; систематически повышать свою профессиональную квалификацию, изучать законодательство и практику его применения, ориентироваться в специальной литературе.</w:t>
      </w:r>
    </w:p>
    <w:p w14:paraId="55E58513" w14:textId="1332B80E" w:rsidR="00715039" w:rsidRDefault="00715039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15039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715039">
        <w:rPr>
          <w:rFonts w:ascii="Times New Roman" w:eastAsia="TimesNewRomanPSMT" w:hAnsi="Times New Roman" w:cs="Times New Roman"/>
          <w:sz w:val="24"/>
          <w:szCs w:val="24"/>
        </w:rPr>
        <w:t xml:space="preserve"> юридической терминологией и грамотно применять ее в устной и письменной речи; способностью определять круг правовых норм, применяемых к общественным отношениям, подлежащим правовой регламентации; способностью </w:t>
      </w:r>
      <w:r w:rsidRPr="00715039">
        <w:rPr>
          <w:rFonts w:ascii="Times New Roman" w:eastAsia="TimesNewRomanPSMT" w:hAnsi="Times New Roman" w:cs="Times New Roman"/>
          <w:sz w:val="24"/>
          <w:szCs w:val="24"/>
        </w:rPr>
        <w:lastRenderedPageBreak/>
        <w:t>толковать правовые нормы и давать разъяснения о правах и обязанностях, о возможных правовых последствиях правомерного или неправомерного поведения; способностью давать оценку противоправному поведению; способностью определять способы защиты прав и законных интересов предпринимателя.</w:t>
      </w:r>
    </w:p>
    <w:p w14:paraId="1BCBB92B" w14:textId="718B766B" w:rsidR="00193B71" w:rsidRDefault="00193B71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E4AD1DF" w14:textId="0F94770A" w:rsidR="00193B71" w:rsidRDefault="00193B71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«Правовое регулирование банковской деятельности»</w:t>
      </w:r>
    </w:p>
    <w:p w14:paraId="4DA76A23" w14:textId="2A9FA0B3" w:rsidR="00193B71" w:rsidRDefault="00193B71" w:rsidP="0071503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DD17B9E" w14:textId="56EC73F2" w:rsidR="00193B71" w:rsidRP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 xml:space="preserve"> - подготовить выпускника магистратуры, способного применять в практической деятельности различные инструменты банковского обслуживания, обеспечивать взаимодействие физических и юридических лиц и кредитных организаций по отдельным вопросам правового регулирования банковских операций и банковских сделок, уметь ориентироваться в различных аспектах кредитно-денежных отношений, а также самостоятельно анализировать законодательство и практику его реализации в данной сфере.</w:t>
      </w:r>
    </w:p>
    <w:p w14:paraId="48E4C0A7" w14:textId="65B67042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 xml:space="preserve"> сформировать представление о содержании банковского права, его источниках, принципах, месте и роль в системе российского права; раскрыть содержание основных условий функционирования банковской системы Российской Федерации; исследовать основные проблемы создания, функционирования различных субъектов банковской деятельности в Российской Федерации; раскрыть систему банковских операций и банковских сделок, и их влияние на другие элементы предпринимательской деятельности; сформировать представление о мерах ответственности за невыполнение норм банковского законодательства.</w:t>
      </w:r>
    </w:p>
    <w:p w14:paraId="22FD8DD0" w14:textId="7436255F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BA4FDC1" w14:textId="5F8A9691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2BF2745" w14:textId="77777777" w:rsidR="00193B71" w:rsidRP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3A7AF08" w14:textId="5A525FCD" w:rsidR="00193B71" w:rsidRP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 xml:space="preserve"> основы правового регулирования банковской деятельности; основные принципы осуществления банковской деятельности; правовой статус участников банковской деятельности; правовой режим совершения банковских операций и банковских сделок; способы и методы контроля за соблюдением банковского законодательства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22F2782F" w14:textId="77777777" w:rsidR="00193B71" w:rsidRP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 xml:space="preserve"> давать квалифицированные юридические заключения и консультировать по вопросам применения правоотношений клиентов и кредитных организаций; составлять договоры, регулирующие осуществление банковской деятельности, иные документы, опосредующие совершение банковских операций и банковских сделок; применять нормативные правовые акты и реализовывать нормы материального права при осуществлении предпринимательской деятельности клиентов и банковской деятельности кредитных организаций; анализировать практику реализации мер банковского регулирования и банковского контроля и надзора</w:t>
      </w:r>
    </w:p>
    <w:p w14:paraId="5C44B249" w14:textId="25321E3B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 xml:space="preserve"> способностью совершать действия, направленные на установление и поддержание правоотношений предпринимателей с кредитными организациями; навыками проведения юридической экспертизы банковской документации и финансовой документации клиентов кредитных организаций; навыками составления юридической документации в правоотношениях с кредитными организациями, в том числе договоров различной направленности и значения по обеспечению практической предпринимательской и банковской деятельности.</w:t>
      </w:r>
    </w:p>
    <w:p w14:paraId="0EBE8059" w14:textId="3D4E91AD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A376E4C" w14:textId="0DD0FC40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«Правовой режим имущества субъектов предпринимательской деятельности»</w:t>
      </w:r>
    </w:p>
    <w:p w14:paraId="2569D3F5" w14:textId="67F51F87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2C0F99D" w14:textId="77777777" w:rsidR="00193B71" w:rsidRP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 xml:space="preserve"> получение магистрантами фундаментальных знаний в области правового режима имущества субъектов предпринимательской деятельности, изучение ими принципиальных направлений, характеризующих общую тенденцию развития норм действующего российского законодательства для правотворческой и правоприменительной деятельности в данной сфере, а также выработка у магистрантов навыков применения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lastRenderedPageBreak/>
        <w:t>полученных знаний при решении конкретных задач в соответствии с избранной ими специальностью или родом деятельности.</w:t>
      </w:r>
    </w:p>
    <w:p w14:paraId="41C7651B" w14:textId="6059751E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проанализировать положения гражданского и иных отраслей действующего российского законодательства, определяющих правовой режим имущества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раскрыть юридическую природу основных категорий, определяющих правовой режим имущества субъектов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сформировать   навыки   применения   норм   действующего   российского законодательства, определяющего правовой режим имущества субъектов предпринимательской деятельности в практической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расширить на базе полученных знаний кругозор и компетентность магистрантов в области правового режима имущества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заинтересовать магистрантов в углубленном изучении дисциплины, дающей возможность анализировать актуальные проблемы правового режима имущества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развить  навыки  представления  результатов  научных   исследований,  посвященных правовому режиму имущества субъектов предпринимательской деятельности.</w:t>
      </w:r>
    </w:p>
    <w:p w14:paraId="62EEF7C9" w14:textId="04A4B3DD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4382F8C" w14:textId="77777777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14:paraId="5186D716" w14:textId="77777777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EBCA3B1" w14:textId="08558643" w:rsidR="00193B71" w:rsidRP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: юридические понятия и категории, необходимые для реализации норм права в юридической деятельности при определении режима имущества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виды нормативно-правовых актов в области правового регулирования режима имущества субъектов предпринимательской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A610419" w14:textId="20DDDB6A" w:rsidR="00193B71" w:rsidRP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использовать теоретические разработки ученых юристов в области юридических понятий и категорий, необходимых для реализации норм права в юридической деятельности при определении режима имущества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использовать теоретические разработки ученых юристов в области применения нормативно - правовых актов, регулирующих режим имущества субъектов предпринимательской деятельности; применять нормативные правовые акты, направленные на определение режима имущества субъектов предпринимательской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D94D098" w14:textId="00ED84C2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93B71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Владеть: </w:t>
      </w:r>
      <w:r w:rsidRPr="00193B71">
        <w:rPr>
          <w:rFonts w:ascii="Times New Roman" w:eastAsia="TimesNewRomanPSMT" w:hAnsi="Times New Roman" w:cs="Times New Roman"/>
          <w:sz w:val="24"/>
          <w:szCs w:val="24"/>
        </w:rPr>
        <w:t>навыками применения юридических понятий и категорий, необходимых для реализации норм права в юридической деятельности при определении режима имущества субъектов предпринимательской деятельности; навыками применения нормативных правовых актов в области определения режима имущества субъектов предпринимательской деятельности.</w:t>
      </w:r>
    </w:p>
    <w:p w14:paraId="330AAE90" w14:textId="3BD7AAF9" w:rsidR="00193B71" w:rsidRDefault="00193B71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BC6DD92" w14:textId="5C6F7967" w:rsidR="00193B71" w:rsidRDefault="00113B72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«Несостоятельность (банкротство) субъектов предпринимательской деятельности»</w:t>
      </w:r>
    </w:p>
    <w:p w14:paraId="3B914680" w14:textId="4F4A6D6C" w:rsidR="00113B72" w:rsidRDefault="00113B72" w:rsidP="00193B7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C1DAEE0" w14:textId="77777777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системных представлений о современном состоянии законодательства в сфере банкротства субъектов предпринимательской деятельности.</w:t>
      </w:r>
    </w:p>
    <w:p w14:paraId="7554A8AA" w14:textId="4D6741C8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всестороннее понимание студентами природы и сущности основных понятий, юридических конструкций института несостоятельности (банкротства), из законодательного закрепления;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формирование умения применять нормы законодательства о несостоятельности к конкретным жизненным ситуациям, анализировать и давать им правовое толкование; формирование разносторонней творческой личности, профессионального правосознания будущих специалистов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D536442" w14:textId="533A0035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52D0ECE" w14:textId="77777777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C9DD3C6" w14:textId="77777777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395BAD9" w14:textId="55B587C9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Знать: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содержание института несостоятельности (банкротства) субъектов предпринимательской деятельности; современную терминологию, используемую в анализе несостоятельности (банкротства) субъектов предпринимательской деятельности; базовые понятия и определения современных теорий несостоятельности (банкротства) субъектов предпринимательской деятельности.</w:t>
      </w:r>
    </w:p>
    <w:p w14:paraId="67F44ABC" w14:textId="0212D7E8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аргументировать содержание основных теорий и моделей несостоятельности (банкротства) субъектов предпринимательской деятельности; осуществлять экспертную работу по профилю своей специальности с включением в нее анализа теорий несостоятельности (банкротства) субъектов предпринимательской деятельности, их методик и рекомендаций; принимать управленческие решения, связанные с несостоятельностью (банкротством) субъектов предпринимательской деятельности.</w:t>
      </w:r>
    </w:p>
    <w:p w14:paraId="7326CEFD" w14:textId="5390F46C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способностью отбирать и использовать информацию по проблемам современных теорий несостоятельности (банкротства) субъектов предпринимательской деятельности с использованием современных средств и технологий коммуникации; навыками квалифицированного применения нормативно-правовых актов в рассматриваемой области; навыками принятия оптимальных управленческих решений в области несостоятельности (банкротства) субъектов предпринимательской деятельности.</w:t>
      </w:r>
    </w:p>
    <w:p w14:paraId="099FD3E7" w14:textId="7AFDB337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1D138F7" w14:textId="028362D5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57325AD" w14:textId="45FDD608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«Правовое регулирование предпринимательства в свободных экономических зонах и оффшорных зонах»</w:t>
      </w:r>
    </w:p>
    <w:p w14:paraId="3608D011" w14:textId="0B22E9E1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4462EBF" w14:textId="77777777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- подготовить выпускника магистратуры, способного применять в практической предпринимательской деятельности оффшорные инструменты, определять преимущества и гарантии деятельности особых экономических зон в Российской Федерации, выявлять общие и особенные черты оффшорной деятельности как инструмента эффективного современного налогового планирования, а также самостоятельно анализировать законодательство и практику его реализации в данной сфере.</w:t>
      </w:r>
    </w:p>
    <w:p w14:paraId="46E51BD3" w14:textId="0974FEEC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изучить историю развития оффшорной деятельности за рубежом и в Российской Федерации для формирования целостного представления тенденций развития оффшорного бизнеса в ретроспективном контексте;  проанализировать причины и условия возникновения различных видов оффшорных зон и особых экономических зон в России, и выявить целостные характеристики типологии; исследовать правовой статус оффшорных компаний, преимущества и недостатки использования различных видов таких компаний в предпринимательской деятельности; рассмотреть основные проблемы создания, функционирования, применения преференций и гарантий в практической деятельности резидентов особых экономических зон в Российской Федерации; раскрыть систему применения оффшорных инструментов в практической предпринимательской деятельности; сформировать представление о направлениях и мерах </w:t>
      </w:r>
      <w:proofErr w:type="spellStart"/>
      <w:r w:rsidRPr="00113B72">
        <w:rPr>
          <w:rFonts w:ascii="Times New Roman" w:eastAsia="TimesNewRomanPSMT" w:hAnsi="Times New Roman" w:cs="Times New Roman"/>
          <w:sz w:val="24"/>
          <w:szCs w:val="24"/>
        </w:rPr>
        <w:t>антиоффшорного</w:t>
      </w:r>
      <w:proofErr w:type="spellEnd"/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регулирования, реализуемых в Российской Федерации и за ее пределами.</w:t>
      </w:r>
    </w:p>
    <w:p w14:paraId="6D4FDA54" w14:textId="77777777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E695115" w14:textId="68645CFA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9EE710E" w14:textId="77777777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9586DE5" w14:textId="2F347161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социальную значимость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 историю развития офшорного бизнеса и эволюции особых экономических зон в России; историю развития оффшорного бизнеса и эволюции особых экономических зон в России, виды и основные характеристики оффшорных и особых экономических зон, принципы создания, деятельности оффшорных компаний и резидентов особых экономических зон в Российской Федерации, основные направления </w:t>
      </w:r>
      <w:proofErr w:type="spellStart"/>
      <w:r w:rsidRPr="00113B72">
        <w:rPr>
          <w:rFonts w:ascii="Times New Roman" w:eastAsia="TimesNewRomanPSMT" w:hAnsi="Times New Roman" w:cs="Times New Roman"/>
          <w:sz w:val="24"/>
          <w:szCs w:val="24"/>
        </w:rPr>
        <w:t>антиоффшорного</w:t>
      </w:r>
      <w:proofErr w:type="spellEnd"/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регулирования.</w:t>
      </w:r>
    </w:p>
    <w:p w14:paraId="207CA6D0" w14:textId="77777777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Уметь: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давать квалифицированные юридические заключения и консультации в сфере использования оффшорных инструментов, составлять юридические документы для создания оффшорных компаний и резидентов особых экономических зон в Российской Федерации; применять нормативные правовые акты и реализовывать нормы материального права при осуществлении предпринимательской деятельности с помощью оффшорных инструментов и применении мер </w:t>
      </w:r>
      <w:proofErr w:type="spellStart"/>
      <w:r w:rsidRPr="00113B72">
        <w:rPr>
          <w:rFonts w:ascii="Times New Roman" w:eastAsia="TimesNewRomanPSMT" w:hAnsi="Times New Roman" w:cs="Times New Roman"/>
          <w:sz w:val="24"/>
          <w:szCs w:val="24"/>
        </w:rPr>
        <w:t>антиоффшорного</w:t>
      </w:r>
      <w:proofErr w:type="spellEnd"/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регулирования, анализировать практику реализации мер </w:t>
      </w:r>
      <w:proofErr w:type="spellStart"/>
      <w:r w:rsidRPr="00113B72">
        <w:rPr>
          <w:rFonts w:ascii="Times New Roman" w:eastAsia="TimesNewRomanPSMT" w:hAnsi="Times New Roman" w:cs="Times New Roman"/>
          <w:sz w:val="24"/>
          <w:szCs w:val="24"/>
        </w:rPr>
        <w:t>антиоффшорного</w:t>
      </w:r>
      <w:proofErr w:type="spellEnd"/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регулирования.</w:t>
      </w:r>
    </w:p>
    <w:p w14:paraId="55731E13" w14:textId="1B73DF42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навыками составления юридической документации в специфической области применения оффшорных инструментов в практической предпринимательской деятельности; способностью совершать действия, направленные на предупреждение правонарушений в сфере предпринимательской деятельности, способностью принимать оптимальные управленческие решения по выработке предложений и методов оптимизации налоговой нагрузки в предпринимательской деятельности.</w:t>
      </w:r>
    </w:p>
    <w:p w14:paraId="4748B128" w14:textId="4AC11EA0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DC0CAD2" w14:textId="595B2653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«Проблемы потребительских правоотношений»</w:t>
      </w:r>
    </w:p>
    <w:p w14:paraId="18DA1DFD" w14:textId="02BD329A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EDBDEB4" w14:textId="77777777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совершенствование навыков работы с нормативными правовыми актами, регулирующими отношения в сфере защиты прав потребителей, изучение практики применения законодательства о защите прав потребителей, развитие навыков по формулированию и разграничению юридических категорий и правильному применению законов для дальнейшей законотворческой работы</w:t>
      </w:r>
    </w:p>
    <w:p w14:paraId="2F4B008F" w14:textId="30F4637F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и развитие профессионального правосознания будущих юристов в сфере потребительских правоотношений;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формирование представлений об основных правах потребителей, их структуре,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составе, признаках;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закрепление знаний, полученных в рамках изучения общепрофессиональных и специальных дисциплин, посвященных отдельным особенностям гражданского и предпринимательского оборота.</w:t>
      </w:r>
    </w:p>
    <w:p w14:paraId="2A99BA68" w14:textId="6690F541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77AF3B5" w14:textId="77777777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sz w:val="24"/>
          <w:szCs w:val="24"/>
        </w:rPr>
        <w:t>В результате изучения дисциплины студент должен:</w:t>
      </w:r>
    </w:p>
    <w:p w14:paraId="0602A53E" w14:textId="77777777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F2C183A" w14:textId="7DE4962F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права в юридической деятельности при возникновении, осуществлении, прекращении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теоретические основы способов защиты прав и законных интересов субъектов права; нормативные акты, судебную практику, устанавливающие способы защиты прав участников потребительских правоотношений</w:t>
      </w:r>
    </w:p>
    <w:p w14:paraId="3573A3B2" w14:textId="647A86E5" w:rsidR="00113B72" w:rsidRP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теоретические разработки ученых юристов в области юридических понятий и категорий, необходимых для реализации норм права в юридической деятельности при возникновении, осуществлении, прекращении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использовать теоретические основы, подходы и концепции, нормативные акты, судебную практику для защиты прав и законных интересов участников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21DB7C5" w14:textId="1C7CDFB1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юридических понятий и категорий, необходимых для реализации норм права в юридической деятельности при возникновении, осуществлении, прекращении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13B72">
        <w:rPr>
          <w:rFonts w:ascii="Times New Roman" w:eastAsia="TimesNewRomanPSMT" w:hAnsi="Times New Roman" w:cs="Times New Roman"/>
          <w:sz w:val="24"/>
          <w:szCs w:val="24"/>
        </w:rPr>
        <w:t>навыками использования различных способов защиты прав и законных интересов субъектов права - участников потребительских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D098C3F" w14:textId="725659D3" w:rsidR="00474C80" w:rsidRDefault="00474C80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5C0E71D" w14:textId="2FAFA89C" w:rsidR="00474C80" w:rsidRDefault="00474C80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t>Интеллектуальная собственность в предпринимательской деятельности»</w:t>
      </w:r>
    </w:p>
    <w:p w14:paraId="4F8DB0A0" w14:textId="77777777" w:rsidR="00474C80" w:rsidRDefault="00474C80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E5A50B2" w14:textId="2166E422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студентов теоретических представлений и ряда практических навыков в области правового регулирования интеллектуальной собственности в сфере предпринимательства. </w:t>
      </w:r>
    </w:p>
    <w:p w14:paraId="2A770506" w14:textId="3C5D5592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Задачи</w:t>
      </w: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дисциплины</w:t>
      </w:r>
      <w:r w:rsidRPr="00474C8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: 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системы знаний о российском законодательстве об интеллектуальной собственности применительно к предпринимательской деятельности; основных понятий, категорий и институтов права интеллектуальной собственности; формирование и развитие умений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законом; предупреждать, выявлять и пресекать правонарушения в сфере предпринимательской деятельности, связанные с объектами интеллектуальной собственности; приобретение практических навыков работы с источниками права интеллектуальной собственности; анализа правоприменительной практики; реализации норм права; анализа и поиска решения теоретических и практических проблем регулирования предпринимательской деятельности; использования сформированных профессиональных и личностных качеств специалиста при разрешении конкретных жизненных ситуаций и воплощении их в юридических действиях и юридических документах.</w:t>
      </w:r>
    </w:p>
    <w:p w14:paraId="33088508" w14:textId="77777777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8E4532E" w14:textId="2077BC3D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4D2EB08" w14:textId="77777777" w:rsid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A57EC4C" w14:textId="63A89116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права об интеллектуальной собственности в предпринимательской деятельности; виды нормативно-правовых актов в области правового регулирования интеллектуальной собственности в предпринимательской деятельности;</w:t>
      </w:r>
    </w:p>
    <w:p w14:paraId="3A10D841" w14:textId="77777777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 использовать теоретические разработки ученых юристов в области применения нормативно - правовых актов, регулирующих интеллектуальную. собственность в предпринимательской деятельности; применять нормативные правовые акты, направленные на регулирование интеллектуальной. собственности в предпринимательской деятельности% использовать теоретические разработки ученых юристов в области юридических понятий и категорий, необходимых для реализации норм права об интеллектуальной собственности в предпринимательской деятельности;</w:t>
      </w:r>
    </w:p>
    <w:p w14:paraId="4ED1C65A" w14:textId="33451BBE" w:rsidR="00474C80" w:rsidRPr="00474C80" w:rsidRDefault="00474C80" w:rsidP="00474C8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74C80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474C80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нормативных правовых актов в области регулирования интеллектуальной собственности в предпринимательской деятельности; навыками применения юридических понятий и категорий, необходимых для реализации норм права об интеллектуальной собственности в предпринимательской деятельности.</w:t>
      </w:r>
    </w:p>
    <w:p w14:paraId="5C17047C" w14:textId="77777777" w:rsidR="00474C80" w:rsidRDefault="00474C80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D9E3D13" w14:textId="2C7D4043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13B72">
        <w:rPr>
          <w:rFonts w:ascii="Times New Roman" w:eastAsia="TimesNewRomanPSMT" w:hAnsi="Times New Roman" w:cs="Times New Roman"/>
          <w:b/>
          <w:bCs/>
          <w:sz w:val="24"/>
          <w:szCs w:val="24"/>
        </w:rPr>
        <w:t>«Антимонопольное регулирование предпринимательской деятельности и защита конкуренции»</w:t>
      </w:r>
    </w:p>
    <w:p w14:paraId="6A7C27DD" w14:textId="38123EEC" w:rsidR="00113B72" w:rsidRDefault="00113B72" w:rsidP="00113B7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50935DF" w14:textId="77777777" w:rsidR="00B46D07" w:rsidRPr="00B46D07" w:rsidRDefault="00B46D07" w:rsidP="00B46D0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D07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B46D07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системных представлений о современном состоянии антимонопольного законодательства.</w:t>
      </w:r>
    </w:p>
    <w:p w14:paraId="2F04C451" w14:textId="5189E8C9" w:rsidR="00113B72" w:rsidRDefault="00B46D07" w:rsidP="00B46D0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D07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 w:rsidRPr="00B46D07">
        <w:rPr>
          <w:rFonts w:ascii="Times New Roman" w:eastAsia="TimesNewRomanPSMT" w:hAnsi="Times New Roman" w:cs="Times New Roman"/>
          <w:sz w:val="24"/>
          <w:szCs w:val="24"/>
        </w:rPr>
        <w:t xml:space="preserve"> всестороннее понимание студентами природы и сущности основных понятий, юридических конструкций институтов антимонопольного законодательства; формирование умения применять нормы антимонопольного законодательства к конкретным жизненным ситуациям, анализировать и давать им правовое толкование;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46D07">
        <w:rPr>
          <w:rFonts w:ascii="Times New Roman" w:eastAsia="TimesNewRomanPSMT" w:hAnsi="Times New Roman" w:cs="Times New Roman"/>
          <w:sz w:val="24"/>
          <w:szCs w:val="24"/>
        </w:rPr>
        <w:t>формирование разносторонней творческой личности, профессионального правосознания будущих специалистов.</w:t>
      </w:r>
    </w:p>
    <w:p w14:paraId="0BEC87A9" w14:textId="0C1D21C2" w:rsidR="00B46D07" w:rsidRDefault="00B46D07" w:rsidP="00B46D0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3C8CF51" w14:textId="77777777" w:rsidR="00B46D07" w:rsidRPr="00B46D07" w:rsidRDefault="00B46D07" w:rsidP="00B46D0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D07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9236589" w14:textId="1DF06D31" w:rsidR="00B46D07" w:rsidRPr="00B46D07" w:rsidRDefault="00B46D07" w:rsidP="00B46D0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D07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B46D07">
        <w:rPr>
          <w:rFonts w:ascii="Times New Roman" w:eastAsia="TimesNewRomanPSMT" w:hAnsi="Times New Roman" w:cs="Times New Roman"/>
          <w:sz w:val="24"/>
          <w:szCs w:val="24"/>
        </w:rPr>
        <w:t xml:space="preserve"> виды нормативно-правовых актов в области правового регулирования антимонопольной деятельности и защиты конкуренции, способы их применения; теоретические основы способов защиты прав и законных интересов субъектов права; нормативные акты, судебную практику, устанавливающие способы защиты участников отношений в области антимонопольной деятельности и защиты конкуренции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3E752A0" w14:textId="3803C3FA" w:rsidR="00B46D07" w:rsidRPr="00B46D07" w:rsidRDefault="00B46D07" w:rsidP="00B46D0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D07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Уметь: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B46D07">
        <w:rPr>
          <w:rFonts w:ascii="Times New Roman" w:eastAsia="TimesNewRomanPSMT" w:hAnsi="Times New Roman" w:cs="Times New Roman"/>
          <w:sz w:val="24"/>
          <w:szCs w:val="24"/>
        </w:rPr>
        <w:t>использовать теоретические разработки ученых юристов в области применения нормативно - правовых актов, регулирующих антимонопольную деятельность и защиту конкуренции; применять нормативные правовые акты, направленные на регулирование антимонопольной деятельности и защиту конкуренции, в том числе, используя современные технологии; использовать теоретические основы, подходы и концепции, нормативные акты, судебную практику для защиты прав и законных интересов участников антимонопольной деятельности и отношений по защите конкуренции;</w:t>
      </w:r>
    </w:p>
    <w:p w14:paraId="54A4CE44" w14:textId="593E39D2" w:rsidR="00B46D07" w:rsidRDefault="00B46D07" w:rsidP="00B46D0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46D07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B46D07">
        <w:rPr>
          <w:rFonts w:ascii="Times New Roman" w:eastAsia="TimesNewRomanPSMT" w:hAnsi="Times New Roman" w:cs="Times New Roman"/>
          <w:sz w:val="24"/>
          <w:szCs w:val="24"/>
        </w:rPr>
        <w:t xml:space="preserve"> навыками применения нормативных правовых актов в области регулирования антимонопольной деятельности и защиты конкуренции; навыками использования различных способов защиты прав и законных интересов субъектов права - участников отношений в области антимонопольной деятельности и защиты конкуренции.</w:t>
      </w:r>
    </w:p>
    <w:p w14:paraId="433D1750" w14:textId="19B432BA" w:rsidR="00637460" w:rsidRDefault="00637460" w:rsidP="00B46D07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81DC1C7" w14:textId="17843099" w:rsidR="00787D7B" w:rsidRDefault="00787D7B" w:rsidP="0063746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«Правовой статус субъектов предпринимательской деятельности»</w:t>
      </w:r>
    </w:p>
    <w:p w14:paraId="45491B66" w14:textId="20ACEC47" w:rsidR="00787D7B" w:rsidRDefault="00787D7B" w:rsidP="0063746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013743D" w14:textId="60F38DAF" w:rsidR="00787D7B" w:rsidRP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Целью дисциплины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 xml:space="preserve"> получение магистрантами фундаментальных знаний в области правового статуса субъектов предпринимательской деятельности, изучение ими принципиальных направлений, характеризующих общую тенденцию развития норм действующего российского законодательства для правотворческой и правоприменительной деятельности в данной сфере, а также выработка у магистрантов навыков применения полученных знаний при решении конкретных задач в соответствии с избранной ими специальностью или родом деятельности.</w:t>
      </w:r>
    </w:p>
    <w:p w14:paraId="24F11991" w14:textId="5CFE3461" w:rsid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проанализировать  положения  гражданского  и  иных  отраслей  действующего российского законодательства, определяющих правовой статус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раскрыть юридическую природу основных категорий, определяющих правовой статус субъектов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сформировать навыки применения норм действующего российского законодательства, определяющего правовой статус субъектов предпринимательской деятельности в практической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расширить на базе полученных знаний кругозор и компетентность магистрантов в области правового статуса субъектов предпринимательской деятельности.</w:t>
      </w:r>
    </w:p>
    <w:p w14:paraId="1F2C5252" w14:textId="025EC88B" w:rsid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9AF2FED" w14:textId="77777777" w:rsidR="00787D7B" w:rsidRP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E337394" w14:textId="77777777" w:rsid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14:paraId="5CDFF629" w14:textId="75C513DB" w:rsidR="00787D7B" w:rsidRP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действующее российское законодательство, определяющее круг обязанностей юриста, специализирующегося в области правового сопровождения деятельности субъектов предпринимательства и способного осознавать социальную значимость выбранной профессии;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нормы действующего российского законодательства, определяющего содержание правового статуса субъектов предпринимательской деятельности.</w:t>
      </w:r>
    </w:p>
    <w:p w14:paraId="7C7E2F66" w14:textId="48D8092D" w:rsidR="00787D7B" w:rsidRP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ab/>
        <w:t>добросовестно исполнять обязанности юриста, осуществляющего правовое сопровождение деятельности субъектов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определять нормативно-правовые акты, подлежащие применению для регулирования правоотношений с участием субъектов предпринимательской деятельности;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ab/>
        <w:t>анализировать правовые ситуации с участием субъектов предпринимательской деятельности и избирать оптимальные механизмы применения норм материального и процессуального права для регулирования конкретных правоотношений с их участием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9402B2E" w14:textId="11A3641B" w:rsid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способностью   добросовестно   исполнять   профессиональные   обязанности, соблюдать принципы этики юриста в рамках деятельности субъектов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способностью квалифицировано применять нормативно-правовые акты, определяющих содержание правового статуса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способностью реализовывать нормы материального и процессуального права, определяющие правовой статус субъектов предпринимательства в своей профессиональной деятельности.</w:t>
      </w:r>
    </w:p>
    <w:p w14:paraId="4444232B" w14:textId="05060DC7" w:rsid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44B4703" w14:textId="20E67D18" w:rsid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«Правовой статус индивидуальных предпринимателей»</w:t>
      </w:r>
    </w:p>
    <w:p w14:paraId="4559C8E7" w14:textId="207D0ED3" w:rsid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6FE5F1AF" w14:textId="64AC3A65" w:rsidR="00787D7B" w:rsidRP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87D7B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подготовить специалиста, владеющего знаниями об особенностях правового статуса индивидуальных предпринимателей как субъектов предпринимательской деятельности, о системе источников, регулирующих деятельность индивидуальных предпринимателей; сформировать у обучающихся знания и умения, позволяющие разрешать спорные ситуации, касательно вопросов правового статуса индивидуальных предпринимателей.</w:t>
      </w:r>
    </w:p>
    <w:p w14:paraId="78AE845F" w14:textId="727CEA29" w:rsidR="00787D7B" w:rsidRDefault="00787D7B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 дисциплины: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определить понятие индивидуального предпринимателя;</w:t>
      </w:r>
      <w:r w:rsidR="001608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раскрыть специфику правового статуса индивидуального предпринимателя;</w:t>
      </w:r>
      <w:r w:rsidR="001608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изучить правовую литературу, доктринальные положения по проблемам регулирования правового статуса и деятельности индивидуального предпринимателя, законодательную базу, судебную практику;</w:t>
      </w:r>
      <w:r w:rsidR="001608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87D7B">
        <w:rPr>
          <w:rFonts w:ascii="Times New Roman" w:eastAsia="TimesNewRomanPSMT" w:hAnsi="Times New Roman" w:cs="Times New Roman"/>
          <w:sz w:val="24"/>
          <w:szCs w:val="24"/>
        </w:rPr>
        <w:t>изложение основных тенденций реформирования законодательства в сфере индивидуального предпринимательства.</w:t>
      </w:r>
    </w:p>
    <w:p w14:paraId="3D302D17" w14:textId="7C3EB17B" w:rsidR="0016086D" w:rsidRDefault="0016086D" w:rsidP="00787D7B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99FFEB0" w14:textId="77777777" w:rsidR="0016086D" w:rsidRP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C98FBDA" w14:textId="77777777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E1D208F" w14:textId="30B5A7F7" w:rsidR="0016086D" w:rsidRP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 xml:space="preserve">одержание понятия субъектов индивидуального предпринимательства; </w:t>
      </w:r>
      <w:r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 xml:space="preserve">сновные теоретические и практические проблемы, связанные с применением законодательства об индивидуальных предпринимателях; </w:t>
      </w:r>
      <w:r>
        <w:rPr>
          <w:rFonts w:ascii="Times New Roman" w:eastAsia="TimesNewRomanPSMT" w:hAnsi="Times New Roman" w:cs="Times New Roman"/>
          <w:sz w:val="24"/>
          <w:szCs w:val="24"/>
        </w:rPr>
        <w:t>м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етоды правового регулирования статуса индивидуальных предпринимателей;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орядок приобретения и прекращения статуса индивидуального предпринимателя.</w:t>
      </w:r>
    </w:p>
    <w:p w14:paraId="49C83C9C" w14:textId="6935A936" w:rsidR="0016086D" w:rsidRP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Уметь: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о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 xml:space="preserve">перировать правовыми понятиями и категориями, применяемыми к индивидуальным предпринимателям; 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нализировать, толковать и правильно применять правовые нормы, регулирующие деятельность индивидуальных предпринимателей;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ринимать решения и юридические действия в соответствии с законом.</w:t>
      </w:r>
    </w:p>
    <w:p w14:paraId="0C2BABA1" w14:textId="7D65447F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Владеть: 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ю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ридической терминологией;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авыками работы с нормативно-правовыми актами;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авыками анализа юридических фактов, правовых норм и правоотношений, являющихся объектом профессиональной деятельности.</w:t>
      </w:r>
    </w:p>
    <w:p w14:paraId="3101AA35" w14:textId="27EB86A7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1996E84" w14:textId="25D2DCFF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b/>
          <w:bCs/>
          <w:sz w:val="24"/>
          <w:szCs w:val="24"/>
        </w:rPr>
        <w:t>«Правовое обеспечение цифровой экономики»</w:t>
      </w:r>
    </w:p>
    <w:p w14:paraId="2574EF97" w14:textId="12183C3D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2DFB06C6" w14:textId="77777777" w:rsidR="0016086D" w:rsidRP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комплекса теоретических знаний и базовых практических навыков в области становления, функционирования и развития цифровой экономики и информационного общества, применения современных методов, механизмов, технологий цифровой экономики с учетом закономерностей использования информационных факторов как важнейших компонентов социально- экономической системы.</w:t>
      </w:r>
    </w:p>
    <w:p w14:paraId="46CBB578" w14:textId="2E629D4E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формирование у обучающихся теоретических и практических навыков в области формирования и развития цифровой экономики и управления ее структурными компонентами на базе применения современных информационных технологий и адекватного использования информационных ресурсов и факторов;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изучение современных технологий цифровой экономики;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развитие способности учитывать институциональные, инфраструктурные аспекты цифровой экономики и вопросы информационной безопасности в сфере своей профессиональной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развитие умения применять модельно-аналитические и информационно- коммуникационные технологии поддержки принятия решений в социально- экономических системах в условиях цифровой экономики.</w:t>
      </w:r>
    </w:p>
    <w:p w14:paraId="18399008" w14:textId="73573C73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C398EDD" w14:textId="77777777" w:rsidR="0016086D" w:rsidRP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CB6C908" w14:textId="77777777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C791394" w14:textId="1723FDAC" w:rsidR="0016086D" w:rsidRP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Знать: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 xml:space="preserve"> юридические понятия и категории, необходимые для реализации норм права в юридической деятельности при регулировании цифровой экономики; виды нормативно-правовых актов в области правового регулирования при регулировании цифровой экономики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8CCF649" w14:textId="6A47014C" w:rsidR="0016086D" w:rsidRP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использовать теоретические разработки ученых юристов в области юридических понятий и категорий, необходимых для регулирования цифровой экономики;</w:t>
      </w:r>
    </w:p>
    <w:p w14:paraId="34A7054C" w14:textId="2B681D91" w:rsidR="0016086D" w:rsidRP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sz w:val="24"/>
          <w:szCs w:val="24"/>
        </w:rPr>
        <w:t>- использовать теоретические разработки ученых юристов в области применения нормативно - правовых актов, регулирующих цифровую экономику; применять нормативные правовые акты, направленные на регулирование цифровой экономики:</w:t>
      </w:r>
    </w:p>
    <w:p w14:paraId="74B6F4CC" w14:textId="1855A3DB" w:rsidR="0016086D" w:rsidRDefault="0016086D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6086D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Владеть: </w:t>
      </w:r>
      <w:r w:rsidRPr="0016086D">
        <w:rPr>
          <w:rFonts w:ascii="Times New Roman" w:eastAsia="TimesNewRomanPSMT" w:hAnsi="Times New Roman" w:cs="Times New Roman"/>
          <w:sz w:val="24"/>
          <w:szCs w:val="24"/>
        </w:rPr>
        <w:t>навыками применения юридических понятий и категорий, необходимых для реализации норм права в юридической деятельности при регулировании цифровой экономики; навыками применения нормативных правовых актов в области регулирования цифровой экономики.</w:t>
      </w:r>
    </w:p>
    <w:p w14:paraId="287BBE49" w14:textId="2E3FB310" w:rsidR="00067C09" w:rsidRDefault="00067C09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CC53DA9" w14:textId="74AE6709" w:rsidR="00067C09" w:rsidRDefault="00067C09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067C09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Правовое регулирование информационной деятельности в сфере предпринимательства»</w:t>
      </w:r>
    </w:p>
    <w:p w14:paraId="61B3B230" w14:textId="45C7C742" w:rsidR="00067C09" w:rsidRDefault="00067C09" w:rsidP="0016086D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532F3D7" w14:textId="42F30FA0" w:rsidR="00067C09" w:rsidRPr="00067C09" w:rsidRDefault="00067C09" w:rsidP="00067C0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C09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067C09">
        <w:rPr>
          <w:rFonts w:ascii="Times New Roman" w:eastAsia="TimesNewRomanPSMT" w:hAnsi="Times New Roman" w:cs="Times New Roman"/>
          <w:sz w:val="24"/>
          <w:szCs w:val="24"/>
        </w:rPr>
        <w:t xml:space="preserve">подготовить выпускника магистратуры, способного квалифицировано толковать и применять законодательство, регулирующее отношения в сфере правового  обеспечения информационной деятельности  предпринимательства, умеющего выбирать оптимальные пути разрешения и урегулирования споров, связанных с применением законодательного регулирования информационной деятельности в сфере обеспечения предпринимательства, владеющего навыками самостоятельного применения законодательства, способностью анализировать и обосновывать  судебную практику  и исследовать различные научные подходы. </w:t>
      </w:r>
    </w:p>
    <w:p w14:paraId="1C34176E" w14:textId="439217FA" w:rsidR="00067C09" w:rsidRDefault="00067C09" w:rsidP="00067C0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67C09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 w:rsidRPr="00067C09">
        <w:rPr>
          <w:rFonts w:ascii="Times New Roman" w:eastAsia="TimesNewRomanPSMT" w:hAnsi="Times New Roman" w:cs="Times New Roman"/>
          <w:sz w:val="24"/>
          <w:szCs w:val="24"/>
        </w:rPr>
        <w:t xml:space="preserve"> изучить понятие информации, исследовать ее признаки и виды; привить студентам навыки свободно ориентироваться в законодательстве, регулирующем обеспечение информационной деятельности с предпринимательской сфере; научить студентов анализировать и решать юридические проблемы в сфере правового  обеспечения информационной деятельности; проанализировать причины и условия, способствующие нарушению прав и законных интересов  субъектов предпринимательских правоотношений, связанных с информационной сферой применения; исследовать основания и виды ответственности в сфере гражданско-правового регулирования информационных правоотношений; выработать навыки практического применения норм материального и процессуального права в целях защиты прав и законных интересов субъектов  предпринимательских правоотношений, связанных с правовым обеспечением информационной деятельности.</w:t>
      </w:r>
    </w:p>
    <w:p w14:paraId="56AEA178" w14:textId="047555A9" w:rsidR="009B0A49" w:rsidRDefault="009B0A49" w:rsidP="00067C0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9F57625" w14:textId="77777777" w:rsidR="009B0A49" w:rsidRP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14:paraId="4A4925DE" w14:textId="47CB188B" w:rsidR="009B0A49" w:rsidRP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специфику 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сточников, регулирующих предпринимательские правоотношения в сфере обеспечения информационной деятельности; </w:t>
      </w:r>
      <w:proofErr w:type="gramStart"/>
      <w:r w:rsidRPr="009B0A49">
        <w:rPr>
          <w:rFonts w:ascii="Times New Roman" w:eastAsia="TimesNewRomanPSMT" w:hAnsi="Times New Roman" w:cs="Times New Roman"/>
          <w:sz w:val="24"/>
          <w:szCs w:val="24"/>
        </w:rPr>
        <w:t>особенности  применения</w:t>
      </w:r>
      <w:proofErr w:type="gramEnd"/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 международных актов в сфере правового обеспечения информационной деятельности субъектов предпринимательских правоотношений; содержание судебной практики сложившейся в сфере правового обеспечения информационной деятельности субъектов предпринимательских правоотношений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074C6FB8" w14:textId="1D5103F4" w:rsidR="009B0A49" w:rsidRP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самостоятельно осуществлять толкование источников, регулирующих информационные правоотношения в сфере предпринимательства; эффективно осуществлять применение законодательства, регулирующее правовое обеспечение информационной деятельности субъектов </w:t>
      </w:r>
      <w:proofErr w:type="gramStart"/>
      <w:r w:rsidRPr="009B0A49">
        <w:rPr>
          <w:rFonts w:ascii="Times New Roman" w:eastAsia="TimesNewRomanPSMT" w:hAnsi="Times New Roman" w:cs="Times New Roman"/>
          <w:sz w:val="24"/>
          <w:szCs w:val="24"/>
        </w:rPr>
        <w:t>предпринимательства;  юридически</w:t>
      </w:r>
      <w:proofErr w:type="gramEnd"/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 грамотно и обоснованно излагать теоретические знания, вести дискуссию, обосновывать свою профессиональную точку зрения. </w:t>
      </w:r>
    </w:p>
    <w:p w14:paraId="2463D870" w14:textId="7037813F" w:rsid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>Владеть: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>навыком применения источников в сфере правового обеспечения информационной деятельности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возможностью ориентироваться в особенностях и специфике правового режима </w:t>
      </w:r>
      <w:proofErr w:type="gramStart"/>
      <w:r w:rsidRPr="009B0A49">
        <w:rPr>
          <w:rFonts w:ascii="Times New Roman" w:eastAsia="TimesNewRomanPSMT" w:hAnsi="Times New Roman" w:cs="Times New Roman"/>
          <w:sz w:val="24"/>
          <w:szCs w:val="24"/>
        </w:rPr>
        <w:t>информационных ресурсов</w:t>
      </w:r>
      <w:proofErr w:type="gramEnd"/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 обеспечивающих реализацию предпринимательской деятельности; навыком обобщения и анализа судебной практики в сфере правового обеспечения информационной деятельности субъектов предпринимательства.</w:t>
      </w:r>
    </w:p>
    <w:p w14:paraId="532E4E0A" w14:textId="3274C4D4" w:rsid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4AFC1C5" w14:textId="1C6650A4" w:rsid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b/>
          <w:bCs/>
          <w:sz w:val="24"/>
          <w:szCs w:val="24"/>
        </w:rPr>
        <w:t>«Защита прав предпринимателя в обязательственных отношениях»</w:t>
      </w:r>
    </w:p>
    <w:p w14:paraId="1C3055B5" w14:textId="0554C817" w:rsid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95F7037" w14:textId="6A238902" w:rsidR="009B0A49" w:rsidRP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студентов комплекса профессиональных компетенций, предусмотренных основной образовательной программой высшего профессионального образования по направлению подготовки 40.04.01 «Юриспруденция» для дисциплины «Защита прав предпринимателей в обязательственных отношениях» с тем, чтобы планируемые результаты обучения (знания, умения и навыки) соответствовали содержанию каждой компетенции.</w:t>
      </w:r>
    </w:p>
    <w:p w14:paraId="208CCAD6" w14:textId="4E205CF2" w:rsid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: изучить систему нормативно-правовых актов, регулирующих деятельность по защите прав предпринимателей в обязательственных </w:t>
      </w:r>
      <w:proofErr w:type="gramStart"/>
      <w:r w:rsidRPr="009B0A49">
        <w:rPr>
          <w:rFonts w:ascii="Times New Roman" w:eastAsia="TimesNewRomanPSMT" w:hAnsi="Times New Roman" w:cs="Times New Roman"/>
          <w:sz w:val="24"/>
          <w:szCs w:val="24"/>
        </w:rPr>
        <w:t>отношениях;  компетенцию</w:t>
      </w:r>
      <w:proofErr w:type="gramEnd"/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 судов при рассмотрении споров, связанных с защитой прав предпринимателей в обязательственных отношениях; принципы  рассмотрения в судах РФ споров, связанных с защитой прав предпринимателей в обязательственных отношениях.</w:t>
      </w:r>
    </w:p>
    <w:p w14:paraId="4A9A9810" w14:textId="27C88A16" w:rsid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8EE7341" w14:textId="77777777" w:rsidR="009B0A49" w:rsidRP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3BB47985" w14:textId="77777777" w:rsid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</w:p>
    <w:p w14:paraId="29396059" w14:textId="3C302ED6" w:rsidR="009B0A49" w:rsidRP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>основные нормативно-правовые акты, регулирующие деятельность по защите прав предпринимателей в обязательственных отношениях; компетенцию судов при рассмотрении споров, связанных с защитой прав предпринимателей в обязательственных отношениях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9B0A49">
        <w:rPr>
          <w:rFonts w:ascii="Times New Roman" w:eastAsia="TimesNewRomanPSMT" w:hAnsi="Times New Roman" w:cs="Times New Roman"/>
          <w:sz w:val="24"/>
          <w:szCs w:val="24"/>
        </w:rPr>
        <w:t>принципы  рассмотрения</w:t>
      </w:r>
      <w:proofErr w:type="gramEnd"/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 в судах РФ споров, связанных с защитой прав предпринимателей в обязательственных отношениях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B7765CF" w14:textId="15C3D183" w:rsidR="009B0A49" w:rsidRP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ab/>
        <w:t>сформировать необходимые документы для рассмотрения споров, связанных с защитой прав предпринимателей в обязательственных отношениях; определять права и обязанности участников спора; составлять правовое заключение по вопросу участия в рассмотрении споров, связанных с защитой прав предпринимателей в обязательственных отношениях;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ab/>
        <w:t xml:space="preserve"> определять стратегию делового поведения в суде при рассмотрении споров, связанных с защитой прав предпринимателей в обязательственных отношениях; формировать позицию по защите прав предпринимателей при рассмотрении споров, связанных с защитой их прав в обязательственных отношениях; готовить правовые документы для участия в рассмотрение споров, связанных с защитой прав предпринимателей в обязательственных отношениях; участвовать в заседаниях суда; подготовить заключения по возможности/невозможности исполнения решения суда; проводить примирительные процедуры. </w:t>
      </w:r>
    </w:p>
    <w:p w14:paraId="53663386" w14:textId="0E3987B2" w:rsidR="009B0A49" w:rsidRDefault="009B0A49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0A49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B0A49">
        <w:rPr>
          <w:rFonts w:ascii="Times New Roman" w:eastAsia="TimesNewRomanPSMT" w:hAnsi="Times New Roman" w:cs="Times New Roman"/>
          <w:sz w:val="24"/>
          <w:szCs w:val="24"/>
        </w:rPr>
        <w:t>навыками  определения</w:t>
      </w:r>
      <w:proofErr w:type="gramEnd"/>
      <w:r w:rsidRPr="009B0A49">
        <w:rPr>
          <w:rFonts w:ascii="Times New Roman" w:eastAsia="TimesNewRomanPSMT" w:hAnsi="Times New Roman" w:cs="Times New Roman"/>
          <w:sz w:val="24"/>
          <w:szCs w:val="24"/>
        </w:rPr>
        <w:t xml:space="preserve"> суда, в который необходимо обратиться для защиты прав предпринимателя в обязательственных отношениях;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>навыками заключения мирового соглашения и проведения примирительных процедур;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ab/>
        <w:t>навыками ведения в суде дел, связанных с защитой прав предпринимателей в обязательственных отношениях;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>навыками правовой оценки решения суда;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B0A49">
        <w:rPr>
          <w:rFonts w:ascii="Times New Roman" w:eastAsia="TimesNewRomanPSMT" w:hAnsi="Times New Roman" w:cs="Times New Roman"/>
          <w:sz w:val="24"/>
          <w:szCs w:val="24"/>
        </w:rPr>
        <w:t>навыками участия в процедуре исполнение судебных решений.</w:t>
      </w:r>
    </w:p>
    <w:p w14:paraId="501780A5" w14:textId="30AF10A2" w:rsidR="000E2B51" w:rsidRDefault="000E2B51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71DF6C2" w14:textId="6719FAD5" w:rsidR="000E2B51" w:rsidRDefault="000E2B51" w:rsidP="009B0A4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0E2B51">
        <w:rPr>
          <w:rFonts w:ascii="Times New Roman" w:eastAsia="TimesNewRomanPSMT" w:hAnsi="Times New Roman" w:cs="Times New Roman"/>
          <w:b/>
          <w:bCs/>
          <w:sz w:val="24"/>
          <w:szCs w:val="24"/>
        </w:rPr>
        <w:t>«Судебно-правовая зашита субъектов предпринимательской деятельности»</w:t>
      </w:r>
    </w:p>
    <w:p w14:paraId="67AEF33D" w14:textId="77777777" w:rsidR="00474C80" w:rsidRDefault="00474C80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9C1CB11" w14:textId="7A13E116" w:rsidR="000E2B51" w:rsidRPr="000E2B51" w:rsidRDefault="000E2B51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2B51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более глубоких знаний и навыков в области реализации субъектами предпринимательской деятельности права на судебную 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защиту в отношениях с другими субъектами предпринимательской деятельности, а также </w:t>
      </w:r>
      <w:proofErr w:type="gramStart"/>
      <w:r w:rsidRPr="000E2B51">
        <w:rPr>
          <w:rFonts w:ascii="Times New Roman" w:eastAsia="TimesNewRomanPSMT" w:hAnsi="Times New Roman" w:cs="Times New Roman"/>
          <w:sz w:val="24"/>
          <w:szCs w:val="24"/>
        </w:rPr>
        <w:t>с  государственными</w:t>
      </w:r>
      <w:proofErr w:type="gramEnd"/>
      <w:r w:rsidRPr="000E2B51">
        <w:rPr>
          <w:rFonts w:ascii="Times New Roman" w:eastAsia="TimesNewRomanPSMT" w:hAnsi="Times New Roman" w:cs="Times New Roman"/>
          <w:sz w:val="24"/>
          <w:szCs w:val="24"/>
        </w:rPr>
        <w:t xml:space="preserve"> и муниципальными органами.</w:t>
      </w:r>
    </w:p>
    <w:p w14:paraId="6AB8ACA5" w14:textId="257AB2CB" w:rsidR="000E2B51" w:rsidRDefault="000E2B51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2B5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Задачи дисциплины: 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t>изучить нормативное регулирование защиты гражданских прав, а также политику государства в указанной сфере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t>усвоить понятие защиты прав субъектов предпринимательской деятельности, выяснить специфики форм, средств и способов их защиты;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t>обучить навыкам судебной защиты прав субъектов предпринимательской деятельности;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t>рассмотреть проблемные вопросы, возникающие в правоприменительной практике в рамках судебной защиты прав субъектов предпринимательской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F29DD9A" w14:textId="34273E34" w:rsidR="000E2B51" w:rsidRDefault="000E2B51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275995E" w14:textId="77777777" w:rsidR="000E2B51" w:rsidRPr="000E2B51" w:rsidRDefault="000E2B51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2B51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091F12A4" w14:textId="77777777" w:rsidR="000E2B51" w:rsidRDefault="000E2B51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03B4154" w14:textId="0B7A542F" w:rsidR="000E2B51" w:rsidRDefault="000E2B51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2B51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t xml:space="preserve">основные нормативно-правовые акты, регулирующие деятельность по судебной защите прав предпринимателей; компетенцию судов при рассмотрении споров, связанных с защитой прав предпринимателей </w:t>
      </w:r>
      <w:proofErr w:type="gramStart"/>
      <w:r w:rsidRPr="000E2B51">
        <w:rPr>
          <w:rFonts w:ascii="Times New Roman" w:eastAsia="TimesNewRomanPSMT" w:hAnsi="Times New Roman" w:cs="Times New Roman"/>
          <w:sz w:val="24"/>
          <w:szCs w:val="24"/>
        </w:rPr>
        <w:t>принципы  рассмотрения</w:t>
      </w:r>
      <w:proofErr w:type="gramEnd"/>
      <w:r w:rsidRPr="000E2B51">
        <w:rPr>
          <w:rFonts w:ascii="Times New Roman" w:eastAsia="TimesNewRomanPSMT" w:hAnsi="Times New Roman" w:cs="Times New Roman"/>
          <w:sz w:val="24"/>
          <w:szCs w:val="24"/>
        </w:rPr>
        <w:t xml:space="preserve"> в судах РФ споров, связанных с защитой прав субъектов предпринимательской деятельности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8CCB170" w14:textId="07F8E964" w:rsidR="000E2B51" w:rsidRPr="000E2B51" w:rsidRDefault="000E2B51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2B51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t>сформировать необходимые документы для рассмотрения споров, связанных с судебной защитой прав субъектов предпринимательской деятельности; определять права и обязанности участников спора; составлять правовое заключение по вопросу участия в рассмотрении споров, связанных с судебной защитой прав предпринимателей; определять стратегию делового поведения в суде при рассмотрении споров, связанных с судебной защитой прав предпринимателей; формировать позицию по судебной защите прав предпринимателей при рассмотрении споров; готовить правовые документы для участия в рассмотрение споров, связанных с судебной защитой прав предпринимателей; подготовить заключения по возможности/невозможности исполнения решения суда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608A2209" w14:textId="3F2EE015" w:rsidR="000E2B51" w:rsidRDefault="000E2B51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E2B51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0E2B5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E2B51">
        <w:rPr>
          <w:rFonts w:ascii="Times New Roman" w:eastAsia="TimesNewRomanPSMT" w:hAnsi="Times New Roman" w:cs="Times New Roman"/>
          <w:sz w:val="24"/>
          <w:szCs w:val="24"/>
        </w:rPr>
        <w:t>навыками  определения</w:t>
      </w:r>
      <w:proofErr w:type="gramEnd"/>
      <w:r w:rsidRPr="000E2B51">
        <w:rPr>
          <w:rFonts w:ascii="Times New Roman" w:eastAsia="TimesNewRomanPSMT" w:hAnsi="Times New Roman" w:cs="Times New Roman"/>
          <w:sz w:val="24"/>
          <w:szCs w:val="24"/>
        </w:rPr>
        <w:t xml:space="preserve"> суда, в который необходимо обратиться для защиты прав субъектов предпринимательской деятельности; навыками заключения мирового соглашения и проведения примирительных процедур; навыками ведения в суде дел, связанных с защитой прав предпринимателей; навыками правовой оценки решения суда; навыками участия в процедуре исполнение судебных решений.</w:t>
      </w:r>
    </w:p>
    <w:p w14:paraId="04574EB0" w14:textId="24726D3D" w:rsidR="00F23E99" w:rsidRDefault="00F23E99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4D57295" w14:textId="113CF760" w:rsidR="00F23E99" w:rsidRDefault="00F23E99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F23E99">
        <w:rPr>
          <w:rFonts w:ascii="Times New Roman" w:eastAsia="TimesNewRomanPSMT" w:hAnsi="Times New Roman" w:cs="Times New Roman"/>
          <w:b/>
          <w:bCs/>
          <w:sz w:val="24"/>
          <w:szCs w:val="24"/>
        </w:rPr>
        <w:t>«Договоры в предпринимательской деятельности»</w:t>
      </w:r>
    </w:p>
    <w:p w14:paraId="6AEAE880" w14:textId="50E67368" w:rsidR="00F23E99" w:rsidRDefault="00F23E99" w:rsidP="000E2B51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EF27609" w14:textId="77777777" w:rsidR="00F23E99" w:rsidRPr="00F23E99" w:rsidRDefault="00F23E99" w:rsidP="00F23E9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3E99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дисциплины: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 обучающихся системных представлений о современном состоянии законодательства в сфере договорных отношений в предпринимательской деятельности.</w:t>
      </w:r>
    </w:p>
    <w:p w14:paraId="33E62ED4" w14:textId="272C13FC" w:rsidR="00F23E99" w:rsidRDefault="00F23E99" w:rsidP="00F23E9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23E99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 xml:space="preserve">зучение понятия договора и его места в законодательстве о предпринимательской деятельности и предпринимательском праве. Определение связи предпринимательского договора со сделками, а также </w:t>
      </w:r>
      <w:proofErr w:type="spellStart"/>
      <w:r w:rsidRPr="00F23E99">
        <w:rPr>
          <w:rFonts w:ascii="Times New Roman" w:eastAsia="TimesNewRomanPSMT" w:hAnsi="Times New Roman" w:cs="Times New Roman"/>
          <w:sz w:val="24"/>
          <w:szCs w:val="24"/>
        </w:rPr>
        <w:t>разноотраслевыми</w:t>
      </w:r>
      <w:proofErr w:type="spellEnd"/>
      <w:r w:rsidRPr="00F23E99">
        <w:rPr>
          <w:rFonts w:ascii="Times New Roman" w:eastAsia="TimesNewRomanPSMT" w:hAnsi="Times New Roman" w:cs="Times New Roman"/>
          <w:sz w:val="24"/>
          <w:szCs w:val="24"/>
        </w:rPr>
        <w:t xml:space="preserve"> договорами и их разграничение.</w:t>
      </w:r>
      <w:r w:rsidR="00C07D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>Определение соотношения норм обязательственного и договорного права. Изучение характера норм договорного права. Определение действия норм о договорах во времени, в пространстве и по субъектам. Изучение значения толкования норм о договорах в предпринимательской деятельности.</w:t>
      </w:r>
      <w:r w:rsidR="00C07D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>Изучение особенностей публичных договоров, договоров присоединения, а также обязательного заключения договоров.</w:t>
      </w:r>
      <w:r w:rsidR="00C07D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>Изучение понятий договорных условий, форм договора и его государственной регистрации. Определение классификации договоров, а также типизация договорных форм.</w:t>
      </w:r>
      <w:r w:rsidR="00C07D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>Определение и изучение правового положения сторон в договоре.</w:t>
      </w:r>
      <w:r w:rsidR="00C07D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>Определение соотношения договора и третьих лиц.</w:t>
      </w:r>
      <w:r w:rsidR="00C07D4E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>зучение общих положений, форм, оснований и условий договорной ответственности и практики ее применения.</w:t>
      </w:r>
      <w:r w:rsidR="00C07D4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23E99">
        <w:rPr>
          <w:rFonts w:ascii="Times New Roman" w:eastAsia="TimesNewRomanPSMT" w:hAnsi="Times New Roman" w:cs="Times New Roman"/>
          <w:sz w:val="24"/>
          <w:szCs w:val="24"/>
        </w:rPr>
        <w:t>Определение содержания и изучение права на защиту, способов защиты прав участников договорных отношений, их юридического значения и практики применения.</w:t>
      </w:r>
    </w:p>
    <w:p w14:paraId="610768F6" w14:textId="74528AF8" w:rsidR="00C07D4E" w:rsidRDefault="00C07D4E" w:rsidP="00F23E99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5E22F53D" w14:textId="77777777" w:rsidR="00C07D4E" w:rsidRPr="00C07D4E" w:rsidRDefault="00C07D4E" w:rsidP="00C07D4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07D4E">
        <w:rPr>
          <w:rFonts w:ascii="Times New Roman" w:eastAsia="TimesNewRomanPSMT" w:hAnsi="Times New Roman" w:cs="Times New Roman"/>
          <w:sz w:val="24"/>
          <w:szCs w:val="24"/>
        </w:rPr>
        <w:lastRenderedPageBreak/>
        <w:t>В результате освоения дисциплины обучающийся должен:</w:t>
      </w:r>
    </w:p>
    <w:p w14:paraId="7E270CA2" w14:textId="77777777" w:rsidR="00C07D4E" w:rsidRPr="00C07D4E" w:rsidRDefault="00C07D4E" w:rsidP="00C07D4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B1C9D23" w14:textId="156D98FB" w:rsidR="00C07D4E" w:rsidRPr="00C07D4E" w:rsidRDefault="00C07D4E" w:rsidP="00C07D4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07D4E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C07D4E">
        <w:rPr>
          <w:rFonts w:ascii="Times New Roman" w:eastAsia="TimesNewRomanPSMT" w:hAnsi="Times New Roman" w:cs="Times New Roman"/>
          <w:sz w:val="24"/>
          <w:szCs w:val="24"/>
        </w:rPr>
        <w:t xml:space="preserve"> содержание дискуссий об основных понятиях, принципах и институтах договорных отношений в сфере предпринимательской деятельности; актуальные проблемы теории и практики договорного права, возможные пути их разрешения; тенденции и закономерности развития договорного регулирования и правоприменения; допустимость рецепции договорных конструкций из иностранных правопорядков и их влияние на развитие договорного права в России.</w:t>
      </w:r>
    </w:p>
    <w:p w14:paraId="53C50BF9" w14:textId="24C482A2" w:rsidR="00C07D4E" w:rsidRPr="00C07D4E" w:rsidRDefault="00C07D4E" w:rsidP="00C07D4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07D4E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  <w:r w:rsidRPr="00C07D4E">
        <w:rPr>
          <w:rFonts w:ascii="Times New Roman" w:eastAsia="TimesNewRomanPSMT" w:hAnsi="Times New Roman" w:cs="Times New Roman"/>
          <w:sz w:val="24"/>
          <w:szCs w:val="24"/>
        </w:rPr>
        <w:t xml:space="preserve"> самостоятельно анализировать существо правовых норм, использовать все источники договорного права и надлежащие виды, и методы толкования для целей адекватной квалификации спорных договорных отношений; выделять из числа представленной информации обстоятельства, имеющие юридическое значение для надлежащей правовой оценки фактической ситуации, исчерпывающим образом выявлять круг правовых проблем, затронутых в конкретной задаче, давать соответствующую существу отношений оценку правам и обязанностям субъектов спорных правоотношений, делать правильные выводы об объеме их требований и возражений, формировать необходимые и достаточные для разрешения спора ответы на поставленные вопросы, вести полемику; принимать решения и юридические действия в соответствии с законом.</w:t>
      </w:r>
    </w:p>
    <w:p w14:paraId="1DAA31A0" w14:textId="2BE3B650" w:rsidR="00C07D4E" w:rsidRDefault="00C07D4E" w:rsidP="00C07D4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07D4E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C07D4E">
        <w:rPr>
          <w:rFonts w:ascii="Times New Roman" w:eastAsia="TimesNewRomanPSMT" w:hAnsi="Times New Roman" w:cs="Times New Roman"/>
          <w:sz w:val="24"/>
          <w:szCs w:val="24"/>
        </w:rPr>
        <w:t xml:space="preserve"> способностью добросовестно исполнять профессиональные обязанности, соблюдать принципы этики юриста в рамках договорной деятельности субъектов предпринимательства, навыками определения договорных конструкций и применения норм действующего законодательства при разработке, заключении, исполнении, прекращении договоров в сфере предпринимательской деятельности.</w:t>
      </w:r>
    </w:p>
    <w:p w14:paraId="59D5DB80" w14:textId="7C529F6E" w:rsidR="00C07D4E" w:rsidRDefault="00C07D4E" w:rsidP="00C07D4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8BB2850" w14:textId="546A26AF" w:rsidR="00C07D4E" w:rsidRDefault="00474C80" w:rsidP="00C07D4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="003052E8" w:rsidRPr="003052E8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Правовой статус субъектов малого и среднего предпринимательства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78A540AD" w14:textId="76AF36F0" w:rsidR="003052E8" w:rsidRDefault="003052E8" w:rsidP="00C07D4E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51E6EDB1" w14:textId="2031E5BF" w:rsidR="003052E8" w:rsidRPr="003052E8" w:rsidRDefault="003052E8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52E8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 xml:space="preserve"> является получение магистрантами фундаментальных знаний в области правового статуса субъектов малого и среднего предпринимательства, изучение ими принципиальных направлений, характеризующих общую тенденцию развития норм действующего российского законодательства для правотворческой и правоприменительной деятельности в данной сфере, а также выработка у магистрантов навыков применения полученных знаний при решении конкретных задач в соответствии с избранной ими специальностью или родом деятельности.</w:t>
      </w:r>
    </w:p>
    <w:p w14:paraId="3ADB8C66" w14:textId="46CD3FC9" w:rsidR="003052E8" w:rsidRDefault="003052E8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52E8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проанализировать положения гражданского и иных отраслей действующего российского законодательства, определяющих правовой статус субъектов малого и среднего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раскрыть юридическую природу основных категорий, определяющих правовой статус субъектов малого и среднего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сформировать навыки применения норм действующего российского законодательства, определяющего правовой статус субъектов малого и среднего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расширить на базе полученных знаний кругозор и компетентность магистрантов в области правового статуса субъектов малого и среднего предпринимательства.</w:t>
      </w:r>
    </w:p>
    <w:p w14:paraId="4B14CAD9" w14:textId="77B6D5F3" w:rsidR="003052E8" w:rsidRDefault="003052E8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0A46282" w14:textId="77777777" w:rsidR="003052E8" w:rsidRPr="003052E8" w:rsidRDefault="003052E8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52E8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D640EAF" w14:textId="77777777" w:rsidR="003052E8" w:rsidRPr="003052E8" w:rsidRDefault="003052E8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6CAB1E1" w14:textId="7FE6C43F" w:rsidR="003052E8" w:rsidRPr="003052E8" w:rsidRDefault="003052E8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52E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Знать: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 xml:space="preserve">основные источники государственного регулирования субъектов малого и среднего предпринимательства России в ВТО, Евразийском экономическом союзе;  порядок применения указанных источников; понятие государственного регулирования и соотношение со смежными категориями; концептуальные положения государственного регулирования субъектов малого и среднего предпринимательства; систему и основные направления государственного регулирования субъектов малого и среднего предпринимательства; актуальные проблемы государственного регулирования субъектов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lastRenderedPageBreak/>
        <w:t>малого и среднего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систему и концептуальные положения государственного контроля за осуществлением деятельности субъектов малого и среднего предпринимательства; актуальные проблемы реализации государственного контроля за осуществлением деятельности субъектов малого и среднего предпринимательства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4D79C73A" w14:textId="3B90E6FE" w:rsidR="003052E8" w:rsidRPr="003052E8" w:rsidRDefault="003052E8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52E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Уметь: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выявлять и анализировать проблемы государственного регулирования предпринимательской деятельности субъектов малого и среднего предпринимательства; давать оценку и формулировать самостоятельные выводы о качестве мер государственной поддержки таких предпринимателей; применять основополагающие нормы правового регулирования предпринимательской деятельности; самостоятельно решать вопросы, связанные с толкованием правовых источников государственного регулирования предпринимательской деятельности субъектов малого и среднего предпринимательства; использовать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ab/>
        <w:t>предусмотренные российским законодательством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формы и методы государственного регулирования предпринимательской деятельности в практической деятельности; осуществлять бизнес-консультирование по проблематике лицензирования, технического и ценового регулирования, учета, отчетности, аудита субъектов малого и среднего предпринимательства; работать с компьютером для получения и обобщения необходимой правовой информации; составлять различные документы для исполнения требований государственного регулирования предпринимательской деятельности субъектов малого и среднего предпринимательства; использовать приобретенные знания во всех аспектах практической деятельности; выявлять правонарушения в сфере государственного регулирования предпринимательства, давать квалифицированные юридические заключения и консультации в конкретных сферах и по отдельным направлениям государственного регулирования предпринимательской деятельности субъектов малого и среднего предпринимательства;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использовать предусмотренные российским законодательством формы и методы государственного контроля за осуществлением предпринимательской деятельности в практической деятельности.</w:t>
      </w:r>
    </w:p>
    <w:p w14:paraId="3C3AB36E" w14:textId="075AF25A" w:rsidR="003052E8" w:rsidRDefault="003052E8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52E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Владеть: </w:t>
      </w:r>
      <w:r w:rsidRPr="003052E8">
        <w:rPr>
          <w:rFonts w:ascii="Times New Roman" w:eastAsia="TimesNewRomanPSMT" w:hAnsi="Times New Roman" w:cs="Times New Roman"/>
          <w:sz w:val="24"/>
          <w:szCs w:val="24"/>
        </w:rPr>
        <w:t>навыками поиска правовых источников государственного регулирования предпринимательской деятельности субъектов малого и среднего предпринимательства, в том числе по Интернет-ресурсам; способностью к творческому развитию полученных знаний, в том числе способностью находить, анализировать и систематизировать правовые источники государственного регулирования предпринимательской деятельности субъектов малого и среднего предпринимательства, которые будут созданы после завершения изучения учебной дисциплины;  навыками участив дискуссии, работы в малых группах;  подготовки сообщений с презентациями; способностью добросовестно исполнять профессиональные обязанности, соблюдать принципы этики юриста в рамках деятельности субъектов малого и среднего предпринимательства, включая защиту их прав и интересов.</w:t>
      </w:r>
    </w:p>
    <w:p w14:paraId="471013F4" w14:textId="4EDA4664" w:rsidR="00474C80" w:rsidRDefault="00474C80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6CB407F" w14:textId="77D4903B" w:rsidR="00474C80" w:rsidRDefault="004222B5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="00474C80"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Правовая безопасность в информационном пространстве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30AE1EB8" w14:textId="22DD5947" w:rsidR="004222B5" w:rsidRDefault="004222B5" w:rsidP="003052E8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7869A1F6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– комплексное изучение правовой безопасности в информационном пространстве, в том числе особенностей регламентации различных областей деятельности и юридической защиты в киберпространстве.</w:t>
      </w:r>
    </w:p>
    <w:p w14:paraId="6148F406" w14:textId="1E209FFD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 дисциплины: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получение знаний о правовой безопасности в информационном пространстве, включая особенности регламентации отдельных областей деятельности и специфики мер правовой защиты в киберпространстве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умений и навыков, позволяющих реализовывать меры правовой защиты в информационном пространстве. </w:t>
      </w:r>
    </w:p>
    <w:p w14:paraId="46C66538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425E36B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5F8FD355" w14:textId="77777777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C92640C" w14:textId="64A66C26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основные этапы развития информационной безопасности; систему законодательства об информационной безопасности и ответственность за его нарушение; 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lastRenderedPageBreak/>
        <w:t>систему мер правовой защиты в информационном пространстве в различных областях (сферах) деятельности.</w:t>
      </w:r>
    </w:p>
    <w:p w14:paraId="17151AF2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применять нормы законодательства для осуществления правовой защиты в информационном пространстве.</w:t>
      </w:r>
    </w:p>
    <w:p w14:paraId="20B6C9DE" w14:textId="2BAB4271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знаниями законодательства в сфере информационного пространства; знаниями по соблюдению информационной безопасности; специальными навыками правовой защиты в информационном пространстве.</w:t>
      </w:r>
    </w:p>
    <w:p w14:paraId="6420A55E" w14:textId="5374E974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72CECF8" w14:textId="15DBBE85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Визуальная культура XX – XXI вв.: подходы и интерпретации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2A28AAB7" w14:textId="752A035F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39B92149" w14:textId="22FFC14E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комплексное изучение различных видов культурных объектов в разных контекстах и взаимосвязях, анализ информационных ресурсов по тематике исследования, а также свободное овладение методами обработки, анализа и синтеза научной информации. </w:t>
      </w:r>
    </w:p>
    <w:p w14:paraId="5093A0CD" w14:textId="37415AEB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</w:t>
      </w: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дисциплины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изучение визуальных основ и практик 20-21 вв.</w:t>
      </w:r>
      <w:proofErr w:type="gramStart"/>
      <w:r w:rsidRPr="004222B5">
        <w:rPr>
          <w:rFonts w:ascii="Times New Roman" w:eastAsia="TimesNewRomanPSMT" w:hAnsi="Times New Roman" w:cs="Times New Roman"/>
          <w:sz w:val="24"/>
          <w:szCs w:val="24"/>
        </w:rPr>
        <w:t>;  приобретение</w:t>
      </w:r>
      <w:proofErr w:type="gramEnd"/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навыков анализа и интерпретации визуальной культуры;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приобретение навыка критического анализа объектов и текстов визуальной культуры от фотографий и кинематографа заканчивая архитектурой и инсталляциями, работе с исследовательской литературой и с источником.</w:t>
      </w:r>
    </w:p>
    <w:p w14:paraId="4A8CC38B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4BB45CC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6EF537C" w14:textId="77777777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7F719107" w14:textId="0662A374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широту и вариативность исследовательского, методологического инструментария, сформулированного в современном гуманитарном знании и применяемого для анализа различного по характеру современного и актуального визуального материала.</w:t>
      </w:r>
    </w:p>
    <w:p w14:paraId="42D5A54A" w14:textId="11253FBB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анализировать визуальное тексты разного типа и жанров, овладев исследовательскими подходами и навыками интерпретаций.</w:t>
      </w:r>
    </w:p>
    <w:p w14:paraId="67D04BFF" w14:textId="7E4135BB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комплексом идей и концепций, возникших в визуальной культуре XX-XXI вв. в рамках различных художественных течений и практик модерна и постмодерна.</w:t>
      </w:r>
    </w:p>
    <w:p w14:paraId="26B747D0" w14:textId="604ABA39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DD6F75F" w14:textId="49D0A5B7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Современные тренды экономики потребления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64723153" w14:textId="0BDB20CF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13EAFC3F" w14:textId="00B3AA79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знакомство слушателей с основными классификационными подходами в построении моделей поведения потребителей, факторами, влияющими на процесс принятия решений, а также с современными трендами экономики потребления. </w:t>
      </w:r>
    </w:p>
    <w:p w14:paraId="6E48C293" w14:textId="13DCF37F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ab/>
        <w:t>Задачи дисциплины: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зучить механизмы формирования поведения потребителей;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роанализировать современные тренды экономки потребления;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о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своить методы сбора информации о потребительском поведении;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ать оценку факторов, влияющих на потребительское поведение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85D7DDB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35B22F86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30940F9B" w14:textId="77777777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2394D6A8" w14:textId="64967D4D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: основные методы критического анализа; методологию системного </w:t>
      </w:r>
      <w:proofErr w:type="gramStart"/>
      <w:r w:rsidRPr="004222B5">
        <w:rPr>
          <w:rFonts w:ascii="Times New Roman" w:eastAsia="TimesNewRomanPSMT" w:hAnsi="Times New Roman" w:cs="Times New Roman"/>
          <w:sz w:val="24"/>
          <w:szCs w:val="24"/>
        </w:rPr>
        <w:t>подхода;  содержание</w:t>
      </w:r>
      <w:proofErr w:type="gramEnd"/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основных направлений теории поведенческой экономики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23CE460" w14:textId="25973130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Уметь: 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выявлять проблемные ситуации, используя методы анализа, синтеза и абстрактного мышления; осуществлять поиск решений проблемных ситуаций на основе действий, эксперимента и </w:t>
      </w:r>
      <w:proofErr w:type="gramStart"/>
      <w:r w:rsidRPr="004222B5">
        <w:rPr>
          <w:rFonts w:ascii="Times New Roman" w:eastAsia="TimesNewRomanPSMT" w:hAnsi="Times New Roman" w:cs="Times New Roman"/>
          <w:sz w:val="24"/>
          <w:szCs w:val="24"/>
        </w:rPr>
        <w:t>опыта;  производить</w:t>
      </w:r>
      <w:proofErr w:type="gramEnd"/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анализ явлений и обрабатывать полученные результаты;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формировать и аргументированно отстаивать собственную позицию по различным проблемам поведенческой экономики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70866F00" w14:textId="7BEDF4D7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Владеть: 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технологиями выхода из проблемных ситуаций, навыками выработки стратегии действий; навыками критического анализа; навыками анализа поведения людей.</w:t>
      </w:r>
    </w:p>
    <w:p w14:paraId="72D6D317" w14:textId="366D0447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F49F96E" w14:textId="1BD80866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«</w:t>
      </w: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Социальное предпринимательство и проектный менеджмент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14:paraId="49C6ED26" w14:textId="6F849834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14:paraId="0341C848" w14:textId="1F4A007B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формирование знаний, умений и навыков в области социальной предпринимательской и проектной деятельности с ориентиром на реалии Российской Федерации.</w:t>
      </w:r>
    </w:p>
    <w:p w14:paraId="79F5978F" w14:textId="739582CD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>Задачи</w:t>
      </w: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дисциплины</w:t>
      </w:r>
      <w:r w:rsidRPr="004222B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: 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>ознакомление с лучшим международным и российским опытом ведения бизнеса в социальной сфере; обучение бизнес-планированию, основам проектного управления; получение знаний в области правовых и финансовых основ бизнеса и государственных программах поддержки малого и среднего бизнеса и социального предпринимательства.</w:t>
      </w:r>
    </w:p>
    <w:p w14:paraId="5DC4530A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FB29DD8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6C12814" w14:textId="77777777" w:rsid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25E40F0" w14:textId="49C7F2F9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Знать: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основные понятия из области социального предпринимательства и проектного менеджмента; основные подходы к организации проектной деятельности в Российской Федерации и в мире.</w:t>
      </w:r>
    </w:p>
    <w:p w14:paraId="44EDE605" w14:textId="77777777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Уметь: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предлагать и разрабатывать концепцию социальных проектов для решения социальной проблемы или уменьшения ее остроты; определять перспективы экономической устойчивости социальных проектов</w:t>
      </w:r>
    </w:p>
    <w:p w14:paraId="4CCFF515" w14:textId="0B2B5725" w:rsidR="004222B5" w:rsidRPr="004222B5" w:rsidRDefault="004222B5" w:rsidP="004222B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222B5">
        <w:rPr>
          <w:rFonts w:ascii="Times New Roman" w:eastAsia="TimesNewRomanPSMT" w:hAnsi="Times New Roman" w:cs="Times New Roman"/>
          <w:i/>
          <w:iCs/>
          <w:sz w:val="24"/>
          <w:szCs w:val="24"/>
        </w:rPr>
        <w:t>Владеть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:</w:t>
      </w:r>
      <w:r w:rsidRPr="004222B5">
        <w:rPr>
          <w:rFonts w:ascii="Times New Roman" w:eastAsia="TimesNewRomanPSMT" w:hAnsi="Times New Roman" w:cs="Times New Roman"/>
          <w:sz w:val="24"/>
          <w:szCs w:val="24"/>
        </w:rPr>
        <w:t xml:space="preserve"> навыками планирования, разработки и создания социального бизнеса или проекта.</w:t>
      </w:r>
    </w:p>
    <w:sectPr w:rsidR="004222B5" w:rsidRPr="0042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55425"/>
    <w:multiLevelType w:val="hybridMultilevel"/>
    <w:tmpl w:val="B869A5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3B4D0C"/>
    <w:multiLevelType w:val="hybridMultilevel"/>
    <w:tmpl w:val="2658C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89417"/>
    <w:multiLevelType w:val="hybridMultilevel"/>
    <w:tmpl w:val="0F3FF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EBC430"/>
    <w:multiLevelType w:val="hybridMultilevel"/>
    <w:tmpl w:val="E6B18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FC1391"/>
    <w:multiLevelType w:val="hybridMultilevel"/>
    <w:tmpl w:val="5B789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186DD5"/>
    <w:multiLevelType w:val="hybridMultilevel"/>
    <w:tmpl w:val="A0A6A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A35A51"/>
    <w:multiLevelType w:val="hybridMultilevel"/>
    <w:tmpl w:val="6BFD1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E4D20BA"/>
    <w:multiLevelType w:val="hybridMultilevel"/>
    <w:tmpl w:val="5F4C7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2E18A"/>
    <w:multiLevelType w:val="hybridMultilevel"/>
    <w:tmpl w:val="0E6B03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797A01B"/>
    <w:multiLevelType w:val="hybridMultilevel"/>
    <w:tmpl w:val="F22C72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A61EEF"/>
    <w:multiLevelType w:val="hybridMultilevel"/>
    <w:tmpl w:val="6C980C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5D806F6"/>
    <w:multiLevelType w:val="hybridMultilevel"/>
    <w:tmpl w:val="DFBFB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9749106">
    <w:abstractNumId w:val="11"/>
  </w:num>
  <w:num w:numId="2" w16cid:durableId="1231384922">
    <w:abstractNumId w:val="2"/>
  </w:num>
  <w:num w:numId="3" w16cid:durableId="1980837934">
    <w:abstractNumId w:val="4"/>
  </w:num>
  <w:num w:numId="4" w16cid:durableId="94447022">
    <w:abstractNumId w:val="9"/>
  </w:num>
  <w:num w:numId="5" w16cid:durableId="1898318968">
    <w:abstractNumId w:val="12"/>
  </w:num>
  <w:num w:numId="6" w16cid:durableId="1188177496">
    <w:abstractNumId w:val="5"/>
  </w:num>
  <w:num w:numId="7" w16cid:durableId="484205838">
    <w:abstractNumId w:val="3"/>
  </w:num>
  <w:num w:numId="8" w16cid:durableId="1310668493">
    <w:abstractNumId w:val="6"/>
  </w:num>
  <w:num w:numId="9" w16cid:durableId="1737312114">
    <w:abstractNumId w:val="1"/>
  </w:num>
  <w:num w:numId="10" w16cid:durableId="1196624694">
    <w:abstractNumId w:val="8"/>
  </w:num>
  <w:num w:numId="11" w16cid:durableId="1001355671">
    <w:abstractNumId w:val="0"/>
  </w:num>
  <w:num w:numId="12" w16cid:durableId="974683452">
    <w:abstractNumId w:val="10"/>
  </w:num>
  <w:num w:numId="13" w16cid:durableId="6545333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75"/>
    <w:rsid w:val="000073A0"/>
    <w:rsid w:val="00067C09"/>
    <w:rsid w:val="000B4F92"/>
    <w:rsid w:val="000E2B51"/>
    <w:rsid w:val="00113B72"/>
    <w:rsid w:val="001458CD"/>
    <w:rsid w:val="00153268"/>
    <w:rsid w:val="0016086D"/>
    <w:rsid w:val="00164F28"/>
    <w:rsid w:val="00193B71"/>
    <w:rsid w:val="001B2966"/>
    <w:rsid w:val="001C6BD4"/>
    <w:rsid w:val="001F048D"/>
    <w:rsid w:val="002032E2"/>
    <w:rsid w:val="002C7C8A"/>
    <w:rsid w:val="002F61BB"/>
    <w:rsid w:val="003052E8"/>
    <w:rsid w:val="00323788"/>
    <w:rsid w:val="00382C7A"/>
    <w:rsid w:val="003D1EEC"/>
    <w:rsid w:val="004222B5"/>
    <w:rsid w:val="00466148"/>
    <w:rsid w:val="00474C80"/>
    <w:rsid w:val="00484A3C"/>
    <w:rsid w:val="004B60B3"/>
    <w:rsid w:val="004C78EC"/>
    <w:rsid w:val="004F2EC1"/>
    <w:rsid w:val="00521671"/>
    <w:rsid w:val="005A3773"/>
    <w:rsid w:val="005D44AC"/>
    <w:rsid w:val="00637460"/>
    <w:rsid w:val="006639D1"/>
    <w:rsid w:val="006B23AE"/>
    <w:rsid w:val="00715039"/>
    <w:rsid w:val="00787D7B"/>
    <w:rsid w:val="008464C2"/>
    <w:rsid w:val="00847DA2"/>
    <w:rsid w:val="008D315B"/>
    <w:rsid w:val="00905A2D"/>
    <w:rsid w:val="00984E3F"/>
    <w:rsid w:val="009B0A49"/>
    <w:rsid w:val="00A7394A"/>
    <w:rsid w:val="00A83875"/>
    <w:rsid w:val="00AD1CA3"/>
    <w:rsid w:val="00B0056C"/>
    <w:rsid w:val="00B46D07"/>
    <w:rsid w:val="00B84877"/>
    <w:rsid w:val="00B84D34"/>
    <w:rsid w:val="00BF4778"/>
    <w:rsid w:val="00BF4FE2"/>
    <w:rsid w:val="00C07D4E"/>
    <w:rsid w:val="00C13E06"/>
    <w:rsid w:val="00CC1FE2"/>
    <w:rsid w:val="00D14B1E"/>
    <w:rsid w:val="00DA3746"/>
    <w:rsid w:val="00DB1AE8"/>
    <w:rsid w:val="00E95E72"/>
    <w:rsid w:val="00EF029D"/>
    <w:rsid w:val="00F23E99"/>
    <w:rsid w:val="00F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ABA6"/>
  <w15:chartTrackingRefBased/>
  <w15:docId w15:val="{102E520A-024A-4D2B-9C3B-48603B80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4A3C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484A3C"/>
    <w:pPr>
      <w:keepNext/>
      <w:numPr>
        <w:ilvl w:val="1"/>
        <w:numId w:val="1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A3C"/>
    <w:pPr>
      <w:keepNext/>
      <w:widowControl w:val="0"/>
      <w:numPr>
        <w:ilvl w:val="2"/>
        <w:numId w:val="12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4A3C"/>
    <w:pPr>
      <w:keepNext/>
      <w:numPr>
        <w:ilvl w:val="3"/>
        <w:numId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84A3C"/>
    <w:pPr>
      <w:keepNext/>
      <w:numPr>
        <w:ilvl w:val="4"/>
        <w:numId w:val="12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84A3C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84A3C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84A3C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4A3C"/>
    <w:pPr>
      <w:keepNext/>
      <w:numPr>
        <w:ilvl w:val="8"/>
        <w:numId w:val="1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4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84A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84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A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4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84A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4A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84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4A3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84A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84A3C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823E-C587-4D8F-87DE-300D3AAF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</Pages>
  <Words>10439</Words>
  <Characters>59504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Маркова</dc:creator>
  <cp:keywords/>
  <dc:description/>
  <cp:lastModifiedBy>Пользователь</cp:lastModifiedBy>
  <cp:revision>15</cp:revision>
  <dcterms:created xsi:type="dcterms:W3CDTF">2023-05-29T12:10:00Z</dcterms:created>
  <dcterms:modified xsi:type="dcterms:W3CDTF">2023-06-26T15:17:00Z</dcterms:modified>
</cp:coreProperties>
</file>